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B019" w14:textId="09706365" w:rsidR="00C768E4" w:rsidRPr="00E1019C" w:rsidRDefault="00D376E6" w:rsidP="00C768E4">
      <w:pPr>
        <w:pStyle w:val="TableParagraph"/>
        <w:spacing w:before="123"/>
        <w:ind w:left="142"/>
        <w:rPr>
          <w:rFonts w:asciiTheme="minorHAnsi" w:hAnsiTheme="minorHAnsi" w:cstheme="minorHAnsi"/>
          <w:b/>
          <w:bCs/>
          <w:sz w:val="18"/>
          <w:szCs w:val="18"/>
        </w:rPr>
      </w:pPr>
      <w:r w:rsidRPr="00E1019C">
        <w:rPr>
          <w:color w:val="FF0000"/>
          <w:w w:val="90"/>
          <w:sz w:val="28"/>
          <w:szCs w:val="28"/>
        </w:rPr>
        <w:t>NON-DISCLOSURE AGREEMENT</w:t>
      </w:r>
      <w:r w:rsidR="00C768E4" w:rsidRPr="00E1019C">
        <w:rPr>
          <w:color w:val="FF0000"/>
          <w:w w:val="90"/>
          <w:sz w:val="28"/>
          <w:szCs w:val="28"/>
        </w:rPr>
        <w:t xml:space="preserve"> (‘NDA’) </w:t>
      </w:r>
      <w:r w:rsidR="00C768E4" w:rsidRPr="00E1019C">
        <w:rPr>
          <w:rFonts w:asciiTheme="minorHAnsi" w:hAnsiTheme="minorHAnsi" w:cstheme="minorHAnsi"/>
          <w:b/>
          <w:bCs/>
          <w:sz w:val="18"/>
          <w:szCs w:val="18"/>
        </w:rPr>
        <w:t xml:space="preserve">Between </w:t>
      </w:r>
      <w:r w:rsidR="00C768E4" w:rsidRPr="00E1019C">
        <w:rPr>
          <w:rFonts w:asciiTheme="minorHAnsi" w:hAnsiTheme="minorHAnsi" w:cstheme="minorHAnsi"/>
          <w:b/>
          <w:bCs/>
          <w:sz w:val="18"/>
          <w:szCs w:val="18"/>
        </w:rPr>
        <w:t>Cloud Infrastructure Services Providers in Europe ASBL (CISPE)</w:t>
      </w:r>
      <w:r w:rsidR="00C768E4" w:rsidRPr="00E1019C">
        <w:rPr>
          <w:rFonts w:asciiTheme="minorHAnsi" w:hAnsiTheme="minorHAnsi" w:cstheme="minorHAnsi"/>
          <w:b/>
          <w:bCs/>
          <w:sz w:val="18"/>
          <w:szCs w:val="18"/>
        </w:rPr>
        <w:t xml:space="preserve"> and the Declaring Company (the “Parties”). </w:t>
      </w:r>
      <w:proofErr w:type="gramStart"/>
      <w:r w:rsidR="00C768E4" w:rsidRPr="00E1019C">
        <w:rPr>
          <w:rFonts w:asciiTheme="minorHAnsi" w:hAnsiTheme="minorHAnsi" w:cstheme="minorHAnsi"/>
          <w:b/>
          <w:bCs/>
          <w:sz w:val="18"/>
          <w:szCs w:val="18"/>
        </w:rPr>
        <w:t>For</w:t>
      </w:r>
      <w:proofErr w:type="gramEnd"/>
      <w:r w:rsidR="00C768E4" w:rsidRPr="00E1019C">
        <w:rPr>
          <w:rFonts w:asciiTheme="minorHAnsi" w:hAnsiTheme="minorHAnsi" w:cstheme="minorHAnsi"/>
          <w:b/>
          <w:bCs/>
          <w:sz w:val="18"/>
          <w:szCs w:val="18"/>
        </w:rPr>
        <w:t xml:space="preserve"> the purpose of this NDA, </w:t>
      </w:r>
      <w:r w:rsidR="00C768E4" w:rsidRPr="00E1019C">
        <w:rPr>
          <w:rFonts w:asciiTheme="minorHAnsi" w:hAnsiTheme="minorHAnsi" w:cstheme="minorHAnsi"/>
          <w:b/>
          <w:bCs/>
          <w:sz w:val="18"/>
          <w:szCs w:val="18"/>
        </w:rPr>
        <w:t>CISPE</w:t>
      </w:r>
      <w:r w:rsidR="00C768E4" w:rsidRPr="00E1019C">
        <w:rPr>
          <w:rFonts w:asciiTheme="minorHAnsi" w:hAnsiTheme="minorHAnsi" w:cstheme="minorHAnsi"/>
          <w:b/>
          <w:bCs/>
          <w:sz w:val="18"/>
          <w:szCs w:val="18"/>
        </w:rPr>
        <w:t xml:space="preserve"> (</w:t>
      </w:r>
      <w:r w:rsidR="00C768E4" w:rsidRPr="00E1019C">
        <w:rPr>
          <w:rFonts w:asciiTheme="minorHAnsi" w:hAnsiTheme="minorHAnsi" w:cstheme="minorHAnsi"/>
          <w:b/>
          <w:bCs/>
          <w:sz w:val="18"/>
          <w:szCs w:val="18"/>
        </w:rPr>
        <w:t>Avenue Louise 87, 1050 Brussels, Belgium</w:t>
      </w:r>
      <w:r w:rsidR="00C768E4" w:rsidRPr="00E1019C">
        <w:rPr>
          <w:rFonts w:asciiTheme="minorHAnsi" w:hAnsiTheme="minorHAnsi" w:cstheme="minorHAnsi"/>
          <w:b/>
          <w:bCs/>
          <w:sz w:val="18"/>
          <w:szCs w:val="18"/>
        </w:rPr>
        <w:t xml:space="preserve">) is represented by Mr. </w:t>
      </w:r>
      <w:r w:rsidR="00C768E4" w:rsidRPr="00E1019C">
        <w:rPr>
          <w:rFonts w:asciiTheme="minorHAnsi" w:hAnsiTheme="minorHAnsi" w:cstheme="minorHAnsi"/>
          <w:b/>
          <w:bCs/>
          <w:sz w:val="18"/>
          <w:szCs w:val="18"/>
        </w:rPr>
        <w:t>Francisco Mingorance</w:t>
      </w:r>
      <w:r w:rsidR="00C768E4" w:rsidRPr="00E1019C">
        <w:rPr>
          <w:rFonts w:asciiTheme="minorHAnsi" w:hAnsiTheme="minorHAnsi" w:cstheme="minorHAnsi"/>
          <w:b/>
          <w:bCs/>
          <w:sz w:val="18"/>
          <w:szCs w:val="18"/>
        </w:rPr>
        <w:t xml:space="preserve">, </w:t>
      </w:r>
      <w:r w:rsidR="00C768E4" w:rsidRPr="00E1019C">
        <w:rPr>
          <w:rFonts w:asciiTheme="minorHAnsi" w:hAnsiTheme="minorHAnsi" w:cstheme="minorHAnsi"/>
          <w:b/>
          <w:bCs/>
          <w:sz w:val="18"/>
          <w:szCs w:val="18"/>
        </w:rPr>
        <w:t>Secretary General</w:t>
      </w:r>
      <w:r w:rsidR="00C768E4" w:rsidRPr="00E1019C">
        <w:rPr>
          <w:rFonts w:asciiTheme="minorHAnsi" w:hAnsiTheme="minorHAnsi" w:cstheme="minorHAnsi"/>
          <w:b/>
          <w:bCs/>
          <w:sz w:val="18"/>
          <w:szCs w:val="18"/>
        </w:rPr>
        <w:t>.</w:t>
      </w:r>
    </w:p>
    <w:p w14:paraId="4E447E1D" w14:textId="77777777" w:rsidR="008237A4" w:rsidRPr="00E1019C" w:rsidRDefault="008237A4" w:rsidP="00C768E4">
      <w:pPr>
        <w:pStyle w:val="BodyText"/>
        <w:spacing w:before="6"/>
        <w:ind w:left="142"/>
        <w:jc w:val="left"/>
        <w:rPr>
          <w:rFonts w:asciiTheme="minorHAnsi" w:hAnsiTheme="minorHAnsi" w:cstheme="minorHAnsi"/>
          <w:b/>
          <w:bCs/>
          <w:sz w:val="18"/>
          <w:szCs w:val="18"/>
        </w:rPr>
      </w:pPr>
    </w:p>
    <w:p w14:paraId="213F4AF7" w14:textId="0C84D381" w:rsidR="008237A4" w:rsidRPr="00E1019C" w:rsidRDefault="00D376E6" w:rsidP="00C768E4">
      <w:pPr>
        <w:pStyle w:val="BodyText"/>
        <w:spacing w:before="112" w:line="204" w:lineRule="auto"/>
        <w:ind w:left="142" w:right="107"/>
        <w:jc w:val="left"/>
        <w:rPr>
          <w:sz w:val="18"/>
          <w:szCs w:val="18"/>
        </w:rPr>
      </w:pPr>
      <w:r w:rsidRPr="00E1019C">
        <w:rPr>
          <w:sz w:val="18"/>
          <w:szCs w:val="18"/>
        </w:rPr>
        <w:t>Parties</w:t>
      </w:r>
      <w:r w:rsidRPr="00E1019C">
        <w:rPr>
          <w:spacing w:val="-11"/>
          <w:sz w:val="18"/>
          <w:szCs w:val="18"/>
        </w:rPr>
        <w:t xml:space="preserve"> </w:t>
      </w:r>
      <w:r w:rsidRPr="00E1019C">
        <w:rPr>
          <w:sz w:val="18"/>
          <w:szCs w:val="18"/>
        </w:rPr>
        <w:t>agree</w:t>
      </w:r>
      <w:r w:rsidRPr="00E1019C">
        <w:rPr>
          <w:spacing w:val="-14"/>
          <w:sz w:val="18"/>
          <w:szCs w:val="18"/>
        </w:rPr>
        <w:t xml:space="preserve"> </w:t>
      </w:r>
      <w:r w:rsidRPr="00E1019C">
        <w:rPr>
          <w:rFonts w:asciiTheme="minorHAnsi" w:hAnsiTheme="minorHAnsi" w:cstheme="minorHAnsi"/>
          <w:sz w:val="18"/>
          <w:szCs w:val="18"/>
        </w:rPr>
        <w:t>to</w:t>
      </w:r>
      <w:r w:rsidRPr="00E1019C">
        <w:rPr>
          <w:rFonts w:asciiTheme="minorHAnsi" w:hAnsiTheme="minorHAnsi" w:cstheme="minorHAnsi"/>
          <w:spacing w:val="-10"/>
          <w:sz w:val="18"/>
          <w:szCs w:val="18"/>
        </w:rPr>
        <w:t xml:space="preserve"> </w:t>
      </w:r>
      <w:r w:rsidRPr="00E1019C">
        <w:rPr>
          <w:rFonts w:asciiTheme="minorHAnsi" w:hAnsiTheme="minorHAnsi" w:cstheme="minorHAnsi"/>
          <w:sz w:val="18"/>
          <w:szCs w:val="18"/>
        </w:rPr>
        <w:t>be</w:t>
      </w:r>
      <w:r w:rsidRPr="00E1019C">
        <w:rPr>
          <w:rFonts w:asciiTheme="minorHAnsi" w:hAnsiTheme="minorHAnsi" w:cstheme="minorHAnsi"/>
          <w:spacing w:val="-12"/>
          <w:sz w:val="18"/>
          <w:szCs w:val="18"/>
        </w:rPr>
        <w:t xml:space="preserve"> </w:t>
      </w:r>
      <w:r w:rsidRPr="00E1019C">
        <w:rPr>
          <w:rFonts w:asciiTheme="minorHAnsi" w:hAnsiTheme="minorHAnsi" w:cstheme="minorHAnsi"/>
          <w:sz w:val="18"/>
          <w:szCs w:val="18"/>
        </w:rPr>
        <w:t>bound</w:t>
      </w:r>
      <w:r w:rsidRPr="00E1019C">
        <w:rPr>
          <w:rFonts w:asciiTheme="minorHAnsi" w:hAnsiTheme="minorHAnsi" w:cstheme="minorHAnsi"/>
          <w:spacing w:val="-11"/>
          <w:sz w:val="18"/>
          <w:szCs w:val="18"/>
        </w:rPr>
        <w:t xml:space="preserve"> </w:t>
      </w:r>
      <w:r w:rsidRPr="00E1019C">
        <w:rPr>
          <w:rFonts w:asciiTheme="minorHAnsi" w:hAnsiTheme="minorHAnsi" w:cstheme="minorHAnsi"/>
          <w:sz w:val="18"/>
          <w:szCs w:val="18"/>
        </w:rPr>
        <w:t>by</w:t>
      </w:r>
      <w:r w:rsidRPr="00E1019C">
        <w:rPr>
          <w:rFonts w:asciiTheme="minorHAnsi" w:hAnsiTheme="minorHAnsi" w:cstheme="minorHAnsi"/>
          <w:spacing w:val="-11"/>
          <w:sz w:val="18"/>
          <w:szCs w:val="18"/>
        </w:rPr>
        <w:t xml:space="preserve"> </w:t>
      </w:r>
      <w:r w:rsidRPr="00E1019C">
        <w:rPr>
          <w:rFonts w:asciiTheme="minorHAnsi" w:hAnsiTheme="minorHAnsi" w:cstheme="minorHAnsi"/>
          <w:sz w:val="18"/>
          <w:szCs w:val="18"/>
        </w:rPr>
        <w:t>the</w:t>
      </w:r>
      <w:r w:rsidRPr="00E1019C">
        <w:rPr>
          <w:rFonts w:asciiTheme="minorHAnsi" w:hAnsiTheme="minorHAnsi" w:cstheme="minorHAnsi"/>
          <w:spacing w:val="-12"/>
          <w:sz w:val="18"/>
          <w:szCs w:val="18"/>
        </w:rPr>
        <w:t xml:space="preserve"> </w:t>
      </w:r>
      <w:r w:rsidRPr="00E1019C">
        <w:rPr>
          <w:rFonts w:asciiTheme="minorHAnsi" w:hAnsiTheme="minorHAnsi" w:cstheme="minorHAnsi"/>
          <w:sz w:val="18"/>
          <w:szCs w:val="18"/>
        </w:rPr>
        <w:t>obligations</w:t>
      </w:r>
      <w:r w:rsidRPr="00E1019C">
        <w:rPr>
          <w:rFonts w:asciiTheme="minorHAnsi" w:hAnsiTheme="minorHAnsi" w:cstheme="minorHAnsi"/>
          <w:spacing w:val="-11"/>
          <w:sz w:val="18"/>
          <w:szCs w:val="18"/>
        </w:rPr>
        <w:t xml:space="preserve"> </w:t>
      </w:r>
      <w:r w:rsidRPr="00E1019C">
        <w:rPr>
          <w:rFonts w:asciiTheme="minorHAnsi" w:hAnsiTheme="minorHAnsi" w:cstheme="minorHAnsi"/>
          <w:sz w:val="18"/>
          <w:szCs w:val="18"/>
        </w:rPr>
        <w:t>set</w:t>
      </w:r>
      <w:r w:rsidRPr="00E1019C">
        <w:rPr>
          <w:rFonts w:asciiTheme="minorHAnsi" w:hAnsiTheme="minorHAnsi" w:cstheme="minorHAnsi"/>
          <w:spacing w:val="-11"/>
          <w:sz w:val="18"/>
          <w:szCs w:val="18"/>
        </w:rPr>
        <w:t xml:space="preserve"> </w:t>
      </w:r>
      <w:r w:rsidRPr="00E1019C">
        <w:rPr>
          <w:rFonts w:asciiTheme="minorHAnsi" w:hAnsiTheme="minorHAnsi" w:cstheme="minorHAnsi"/>
          <w:sz w:val="18"/>
          <w:szCs w:val="18"/>
        </w:rPr>
        <w:t>out</w:t>
      </w:r>
      <w:r w:rsidRPr="00E1019C">
        <w:rPr>
          <w:rFonts w:asciiTheme="minorHAnsi" w:hAnsiTheme="minorHAnsi" w:cstheme="minorHAnsi"/>
          <w:spacing w:val="-14"/>
          <w:sz w:val="18"/>
          <w:szCs w:val="18"/>
        </w:rPr>
        <w:t xml:space="preserve"> </w:t>
      </w:r>
      <w:r w:rsidRPr="00E1019C">
        <w:rPr>
          <w:rFonts w:asciiTheme="minorHAnsi" w:hAnsiTheme="minorHAnsi" w:cstheme="minorHAnsi"/>
          <w:sz w:val="18"/>
          <w:szCs w:val="18"/>
        </w:rPr>
        <w:t>in</w:t>
      </w:r>
      <w:r w:rsidRPr="00E1019C">
        <w:rPr>
          <w:rFonts w:asciiTheme="minorHAnsi" w:hAnsiTheme="minorHAnsi" w:cstheme="minorHAnsi"/>
          <w:spacing w:val="-10"/>
          <w:sz w:val="18"/>
          <w:szCs w:val="18"/>
        </w:rPr>
        <w:t xml:space="preserve"> </w:t>
      </w:r>
      <w:r w:rsidRPr="00E1019C">
        <w:rPr>
          <w:rFonts w:asciiTheme="minorHAnsi" w:hAnsiTheme="minorHAnsi" w:cstheme="minorHAnsi"/>
          <w:sz w:val="18"/>
          <w:szCs w:val="18"/>
        </w:rPr>
        <w:t>this</w:t>
      </w:r>
      <w:r w:rsidRPr="00E1019C">
        <w:rPr>
          <w:rFonts w:asciiTheme="minorHAnsi" w:hAnsiTheme="minorHAnsi" w:cstheme="minorHAnsi"/>
          <w:spacing w:val="-12"/>
          <w:sz w:val="18"/>
          <w:szCs w:val="18"/>
        </w:rPr>
        <w:t xml:space="preserve"> </w:t>
      </w:r>
      <w:r w:rsidRPr="00E1019C">
        <w:rPr>
          <w:rFonts w:asciiTheme="minorHAnsi" w:hAnsiTheme="minorHAnsi" w:cstheme="minorHAnsi"/>
          <w:sz w:val="18"/>
          <w:szCs w:val="18"/>
        </w:rPr>
        <w:t>Nondisclosure</w:t>
      </w:r>
      <w:r w:rsidRPr="00E1019C">
        <w:rPr>
          <w:rFonts w:asciiTheme="minorHAnsi" w:hAnsiTheme="minorHAnsi" w:cstheme="minorHAnsi"/>
          <w:spacing w:val="-12"/>
          <w:sz w:val="18"/>
          <w:szCs w:val="18"/>
        </w:rPr>
        <w:t xml:space="preserve"> </w:t>
      </w:r>
      <w:r w:rsidRPr="00E1019C">
        <w:rPr>
          <w:rFonts w:asciiTheme="minorHAnsi" w:hAnsiTheme="minorHAnsi" w:cstheme="minorHAnsi"/>
          <w:sz w:val="18"/>
          <w:szCs w:val="18"/>
        </w:rPr>
        <w:t>Agreement</w:t>
      </w:r>
      <w:r w:rsidRPr="00E1019C">
        <w:rPr>
          <w:rFonts w:asciiTheme="minorHAnsi" w:hAnsiTheme="minorHAnsi" w:cstheme="minorHAnsi"/>
          <w:spacing w:val="-10"/>
          <w:sz w:val="18"/>
          <w:szCs w:val="18"/>
        </w:rPr>
        <w:t xml:space="preserve"> </w:t>
      </w:r>
      <w:r w:rsidRPr="00E1019C">
        <w:rPr>
          <w:rFonts w:asciiTheme="minorHAnsi" w:hAnsiTheme="minorHAnsi" w:cstheme="minorHAnsi"/>
          <w:sz w:val="18"/>
          <w:szCs w:val="18"/>
        </w:rPr>
        <w:t>for</w:t>
      </w:r>
      <w:r w:rsidRPr="00E1019C">
        <w:rPr>
          <w:rFonts w:asciiTheme="minorHAnsi" w:hAnsiTheme="minorHAnsi" w:cstheme="minorHAnsi"/>
          <w:spacing w:val="-10"/>
          <w:sz w:val="18"/>
          <w:szCs w:val="18"/>
        </w:rPr>
        <w:t xml:space="preserve"> </w:t>
      </w:r>
      <w:r w:rsidRPr="00E1019C">
        <w:rPr>
          <w:rFonts w:asciiTheme="minorHAnsi" w:hAnsiTheme="minorHAnsi" w:cstheme="minorHAnsi"/>
          <w:sz w:val="18"/>
          <w:szCs w:val="18"/>
        </w:rPr>
        <w:t>the</w:t>
      </w:r>
      <w:r w:rsidRPr="00E1019C">
        <w:rPr>
          <w:rFonts w:asciiTheme="minorHAnsi" w:hAnsiTheme="minorHAnsi" w:cstheme="minorHAnsi"/>
          <w:spacing w:val="-13"/>
          <w:sz w:val="18"/>
          <w:szCs w:val="18"/>
        </w:rPr>
        <w:t xml:space="preserve"> </w:t>
      </w:r>
      <w:r w:rsidRPr="00E1019C">
        <w:rPr>
          <w:rFonts w:asciiTheme="minorHAnsi" w:hAnsiTheme="minorHAnsi" w:cstheme="minorHAnsi"/>
          <w:sz w:val="18"/>
          <w:szCs w:val="18"/>
        </w:rPr>
        <w:t>benefit</w:t>
      </w:r>
      <w:r w:rsidRPr="00E1019C">
        <w:rPr>
          <w:rFonts w:asciiTheme="minorHAnsi" w:hAnsiTheme="minorHAnsi" w:cstheme="minorHAnsi"/>
          <w:spacing w:val="-11"/>
          <w:sz w:val="18"/>
          <w:szCs w:val="18"/>
        </w:rPr>
        <w:t xml:space="preserve"> </w:t>
      </w:r>
      <w:r w:rsidRPr="00E1019C">
        <w:rPr>
          <w:rFonts w:asciiTheme="minorHAnsi" w:hAnsiTheme="minorHAnsi" w:cstheme="minorHAnsi"/>
          <w:sz w:val="18"/>
          <w:szCs w:val="18"/>
        </w:rPr>
        <w:t>of</w:t>
      </w:r>
      <w:r w:rsidRPr="00E1019C">
        <w:rPr>
          <w:rFonts w:asciiTheme="minorHAnsi" w:hAnsiTheme="minorHAnsi" w:cstheme="minorHAnsi"/>
          <w:spacing w:val="-10"/>
          <w:sz w:val="18"/>
          <w:szCs w:val="18"/>
        </w:rPr>
        <w:t xml:space="preserve"> </w:t>
      </w:r>
      <w:r w:rsidRPr="00E1019C">
        <w:rPr>
          <w:rFonts w:asciiTheme="minorHAnsi" w:hAnsiTheme="minorHAnsi" w:cstheme="minorHAnsi"/>
          <w:sz w:val="18"/>
          <w:szCs w:val="18"/>
        </w:rPr>
        <w:t>both</w:t>
      </w:r>
      <w:r w:rsidRPr="00E1019C">
        <w:rPr>
          <w:rFonts w:asciiTheme="minorHAnsi" w:hAnsiTheme="minorHAnsi" w:cstheme="minorHAnsi"/>
          <w:spacing w:val="-11"/>
          <w:sz w:val="18"/>
          <w:szCs w:val="18"/>
        </w:rPr>
        <w:t xml:space="preserve"> </w:t>
      </w:r>
      <w:r w:rsidRPr="00E1019C">
        <w:rPr>
          <w:rFonts w:asciiTheme="minorHAnsi" w:hAnsiTheme="minorHAnsi" w:cstheme="minorHAnsi"/>
          <w:sz w:val="18"/>
          <w:szCs w:val="18"/>
        </w:rPr>
        <w:t>parties</w:t>
      </w:r>
      <w:r w:rsidR="00C768E4" w:rsidRPr="00E1019C">
        <w:rPr>
          <w:rFonts w:asciiTheme="minorHAnsi" w:hAnsiTheme="minorHAnsi" w:cstheme="minorHAnsi"/>
          <w:sz w:val="18"/>
          <w:szCs w:val="18"/>
        </w:rPr>
        <w:t xml:space="preserve"> i</w:t>
      </w:r>
      <w:r w:rsidRPr="00E1019C">
        <w:rPr>
          <w:rFonts w:asciiTheme="minorHAnsi" w:hAnsiTheme="minorHAnsi" w:cstheme="minorHAnsi"/>
          <w:sz w:val="18"/>
          <w:szCs w:val="18"/>
        </w:rPr>
        <w:t>n</w:t>
      </w:r>
      <w:r w:rsidRPr="00E1019C">
        <w:rPr>
          <w:rFonts w:asciiTheme="minorHAnsi" w:hAnsiTheme="minorHAnsi" w:cstheme="minorHAnsi"/>
          <w:spacing w:val="-12"/>
          <w:sz w:val="18"/>
          <w:szCs w:val="18"/>
        </w:rPr>
        <w:t xml:space="preserve"> </w:t>
      </w:r>
      <w:r w:rsidRPr="00E1019C">
        <w:rPr>
          <w:rFonts w:asciiTheme="minorHAnsi" w:hAnsiTheme="minorHAnsi" w:cstheme="minorHAnsi"/>
          <w:sz w:val="18"/>
          <w:szCs w:val="18"/>
        </w:rPr>
        <w:t>connection</w:t>
      </w:r>
      <w:r w:rsidRPr="00E1019C">
        <w:rPr>
          <w:rFonts w:asciiTheme="minorHAnsi" w:hAnsiTheme="minorHAnsi" w:cstheme="minorHAnsi"/>
          <w:spacing w:val="-11"/>
          <w:sz w:val="18"/>
          <w:szCs w:val="18"/>
        </w:rPr>
        <w:t xml:space="preserve"> </w:t>
      </w:r>
      <w:r w:rsidRPr="00E1019C">
        <w:rPr>
          <w:rFonts w:asciiTheme="minorHAnsi" w:hAnsiTheme="minorHAnsi" w:cstheme="minorHAnsi"/>
          <w:sz w:val="18"/>
          <w:szCs w:val="18"/>
        </w:rPr>
        <w:t>with</w:t>
      </w:r>
      <w:r w:rsidRPr="00E1019C">
        <w:rPr>
          <w:rFonts w:asciiTheme="minorHAnsi" w:hAnsiTheme="minorHAnsi" w:cstheme="minorHAnsi"/>
          <w:spacing w:val="-12"/>
          <w:sz w:val="18"/>
          <w:szCs w:val="18"/>
        </w:rPr>
        <w:t xml:space="preserve"> </w:t>
      </w:r>
      <w:r w:rsidR="00C768E4" w:rsidRPr="00E1019C">
        <w:rPr>
          <w:rFonts w:asciiTheme="minorHAnsi" w:hAnsiTheme="minorHAnsi" w:cstheme="minorHAnsi"/>
          <w:sz w:val="18"/>
          <w:szCs w:val="18"/>
        </w:rPr>
        <w:t xml:space="preserve">the declaration of cloud computing services under the </w:t>
      </w:r>
      <w:r w:rsidRPr="00E1019C">
        <w:rPr>
          <w:rFonts w:asciiTheme="minorHAnsi" w:hAnsiTheme="minorHAnsi" w:cstheme="minorHAnsi"/>
          <w:sz w:val="18"/>
          <w:szCs w:val="18"/>
        </w:rPr>
        <w:t xml:space="preserve">CISPE </w:t>
      </w:r>
      <w:r w:rsidR="00C768E4" w:rsidRPr="00E1019C">
        <w:rPr>
          <w:rFonts w:asciiTheme="minorHAnsi" w:hAnsiTheme="minorHAnsi" w:cstheme="minorHAnsi"/>
          <w:sz w:val="18"/>
          <w:szCs w:val="18"/>
        </w:rPr>
        <w:t>(GDPR) Code of Conduct</w:t>
      </w:r>
      <w:r w:rsidRPr="00E1019C">
        <w:rPr>
          <w:rFonts w:asciiTheme="minorHAnsi" w:hAnsiTheme="minorHAnsi" w:cstheme="minorHAnsi"/>
          <w:sz w:val="18"/>
          <w:szCs w:val="18"/>
        </w:rPr>
        <w:t>. CISPE</w:t>
      </w:r>
      <w:r w:rsidRPr="00E1019C">
        <w:rPr>
          <w:rFonts w:asciiTheme="minorHAnsi" w:hAnsiTheme="minorHAnsi" w:cstheme="minorHAnsi"/>
          <w:spacing w:val="-16"/>
          <w:sz w:val="18"/>
          <w:szCs w:val="18"/>
        </w:rPr>
        <w:t xml:space="preserve"> </w:t>
      </w:r>
      <w:r w:rsidRPr="00E1019C">
        <w:rPr>
          <w:rFonts w:asciiTheme="minorHAnsi" w:hAnsiTheme="minorHAnsi" w:cstheme="minorHAnsi"/>
          <w:sz w:val="18"/>
          <w:szCs w:val="18"/>
        </w:rPr>
        <w:t>may</w:t>
      </w:r>
      <w:r w:rsidRPr="00E1019C">
        <w:rPr>
          <w:rFonts w:asciiTheme="minorHAnsi" w:hAnsiTheme="minorHAnsi" w:cstheme="minorHAnsi"/>
          <w:spacing w:val="-15"/>
          <w:sz w:val="18"/>
          <w:szCs w:val="18"/>
        </w:rPr>
        <w:t xml:space="preserve"> </w:t>
      </w:r>
      <w:r w:rsidRPr="00E1019C">
        <w:rPr>
          <w:rFonts w:asciiTheme="minorHAnsi" w:hAnsiTheme="minorHAnsi" w:cstheme="minorHAnsi"/>
          <w:sz w:val="18"/>
          <w:szCs w:val="18"/>
        </w:rPr>
        <w:t>receive</w:t>
      </w:r>
      <w:r w:rsidRPr="00E1019C">
        <w:rPr>
          <w:rFonts w:asciiTheme="minorHAnsi" w:hAnsiTheme="minorHAnsi" w:cstheme="minorHAnsi"/>
          <w:spacing w:val="-17"/>
          <w:sz w:val="18"/>
          <w:szCs w:val="18"/>
        </w:rPr>
        <w:t xml:space="preserve"> </w:t>
      </w:r>
      <w:r w:rsidRPr="00E1019C">
        <w:rPr>
          <w:rFonts w:asciiTheme="minorHAnsi" w:hAnsiTheme="minorHAnsi" w:cstheme="minorHAnsi"/>
          <w:sz w:val="18"/>
          <w:szCs w:val="18"/>
        </w:rPr>
        <w:t>information</w:t>
      </w:r>
      <w:r w:rsidRPr="00E1019C">
        <w:rPr>
          <w:rFonts w:asciiTheme="minorHAnsi" w:hAnsiTheme="minorHAnsi" w:cstheme="minorHAnsi"/>
          <w:spacing w:val="-16"/>
          <w:sz w:val="18"/>
          <w:szCs w:val="18"/>
        </w:rPr>
        <w:t xml:space="preserve"> </w:t>
      </w:r>
      <w:r w:rsidRPr="00E1019C">
        <w:rPr>
          <w:rFonts w:asciiTheme="minorHAnsi" w:hAnsiTheme="minorHAnsi" w:cstheme="minorHAnsi"/>
          <w:sz w:val="18"/>
          <w:szCs w:val="18"/>
        </w:rPr>
        <w:t>about</w:t>
      </w:r>
      <w:r w:rsidRPr="00E1019C">
        <w:rPr>
          <w:rFonts w:asciiTheme="minorHAnsi" w:hAnsiTheme="minorHAnsi" w:cstheme="minorHAnsi"/>
          <w:spacing w:val="-16"/>
          <w:sz w:val="18"/>
          <w:szCs w:val="18"/>
        </w:rPr>
        <w:t xml:space="preserve"> </w:t>
      </w:r>
      <w:r w:rsidRPr="00E1019C">
        <w:rPr>
          <w:rFonts w:asciiTheme="minorHAnsi" w:hAnsiTheme="minorHAnsi" w:cstheme="minorHAnsi"/>
          <w:sz w:val="18"/>
          <w:szCs w:val="18"/>
        </w:rPr>
        <w:t>Company's</w:t>
      </w:r>
      <w:r w:rsidRPr="00E1019C">
        <w:rPr>
          <w:rFonts w:asciiTheme="minorHAnsi" w:hAnsiTheme="minorHAnsi" w:cstheme="minorHAnsi"/>
          <w:spacing w:val="-15"/>
          <w:sz w:val="18"/>
          <w:szCs w:val="18"/>
        </w:rPr>
        <w:t xml:space="preserve"> </w:t>
      </w:r>
      <w:r w:rsidRPr="00E1019C">
        <w:rPr>
          <w:rFonts w:asciiTheme="minorHAnsi" w:hAnsiTheme="minorHAnsi" w:cstheme="minorHAnsi"/>
          <w:sz w:val="18"/>
          <w:szCs w:val="18"/>
        </w:rPr>
        <w:t>operations</w:t>
      </w:r>
      <w:r w:rsidRPr="00E1019C">
        <w:rPr>
          <w:rFonts w:asciiTheme="minorHAnsi" w:hAnsiTheme="minorHAnsi" w:cstheme="minorHAnsi"/>
          <w:spacing w:val="-16"/>
          <w:sz w:val="18"/>
          <w:szCs w:val="18"/>
        </w:rPr>
        <w:t xml:space="preserve"> </w:t>
      </w:r>
      <w:r w:rsidRPr="00E1019C">
        <w:rPr>
          <w:rFonts w:asciiTheme="minorHAnsi" w:hAnsiTheme="minorHAnsi" w:cstheme="minorHAnsi"/>
          <w:sz w:val="18"/>
          <w:szCs w:val="18"/>
        </w:rPr>
        <w:t>and</w:t>
      </w:r>
      <w:r w:rsidRPr="00E1019C">
        <w:rPr>
          <w:rFonts w:asciiTheme="minorHAnsi" w:hAnsiTheme="minorHAnsi" w:cstheme="minorHAnsi"/>
          <w:spacing w:val="-16"/>
          <w:sz w:val="18"/>
          <w:szCs w:val="18"/>
        </w:rPr>
        <w:t xml:space="preserve"> </w:t>
      </w:r>
      <w:r w:rsidRPr="00E1019C">
        <w:rPr>
          <w:rFonts w:asciiTheme="minorHAnsi" w:hAnsiTheme="minorHAnsi" w:cstheme="minorHAnsi"/>
          <w:sz w:val="18"/>
          <w:szCs w:val="18"/>
        </w:rPr>
        <w:t>businesses</w:t>
      </w:r>
      <w:r w:rsidRPr="00E1019C">
        <w:rPr>
          <w:rFonts w:asciiTheme="minorHAnsi" w:hAnsiTheme="minorHAnsi" w:cstheme="minorHAnsi"/>
          <w:spacing w:val="-15"/>
          <w:sz w:val="18"/>
          <w:szCs w:val="18"/>
        </w:rPr>
        <w:t xml:space="preserve"> </w:t>
      </w:r>
      <w:r w:rsidRPr="00E1019C">
        <w:rPr>
          <w:rFonts w:asciiTheme="minorHAnsi" w:hAnsiTheme="minorHAnsi" w:cstheme="minorHAnsi"/>
          <w:sz w:val="18"/>
          <w:szCs w:val="18"/>
        </w:rPr>
        <w:t>and Company may receive information about</w:t>
      </w:r>
      <w:r w:rsidRPr="00E1019C">
        <w:rPr>
          <w:sz w:val="18"/>
          <w:szCs w:val="18"/>
        </w:rPr>
        <w:t xml:space="preserve"> CISPE. In consideration of the receipt of such information, both parties agree as</w:t>
      </w:r>
      <w:r w:rsidRPr="00E1019C">
        <w:rPr>
          <w:spacing w:val="-22"/>
          <w:sz w:val="18"/>
          <w:szCs w:val="18"/>
        </w:rPr>
        <w:t xml:space="preserve"> </w:t>
      </w:r>
      <w:r w:rsidRPr="00E1019C">
        <w:rPr>
          <w:sz w:val="18"/>
          <w:szCs w:val="18"/>
        </w:rPr>
        <w:t>follows:</w:t>
      </w:r>
    </w:p>
    <w:p w14:paraId="142B9B4F" w14:textId="5ABB02F1" w:rsidR="008237A4" w:rsidRPr="00E1019C" w:rsidRDefault="00C768E4" w:rsidP="00C768E4">
      <w:pPr>
        <w:pStyle w:val="ListParagraph"/>
        <w:numPr>
          <w:ilvl w:val="0"/>
          <w:numId w:val="1"/>
        </w:numPr>
        <w:tabs>
          <w:tab w:val="left" w:pos="654"/>
        </w:tabs>
        <w:spacing w:before="119" w:line="204" w:lineRule="auto"/>
        <w:ind w:left="142" w:firstLine="0"/>
        <w:rPr>
          <w:sz w:val="18"/>
          <w:szCs w:val="28"/>
        </w:rPr>
      </w:pPr>
      <w:r w:rsidRPr="00E1019C">
        <w:rPr>
          <w:rFonts w:ascii="Arial" w:hAnsi="Arial"/>
          <w:b/>
          <w:sz w:val="18"/>
          <w:szCs w:val="28"/>
          <w:u w:val="single"/>
        </w:rPr>
        <w:t>Confidential Information</w:t>
      </w:r>
      <w:r w:rsidR="00D376E6" w:rsidRPr="00E1019C">
        <w:rPr>
          <w:rFonts w:ascii="Arial" w:hAnsi="Arial"/>
          <w:b/>
          <w:sz w:val="18"/>
          <w:szCs w:val="28"/>
          <w:u w:val="single"/>
        </w:rPr>
        <w:t>.</w:t>
      </w:r>
      <w:r w:rsidR="00D376E6" w:rsidRPr="00E1019C">
        <w:rPr>
          <w:rFonts w:ascii="Arial" w:hAnsi="Arial"/>
          <w:b/>
          <w:spacing w:val="-27"/>
          <w:sz w:val="18"/>
          <w:szCs w:val="28"/>
        </w:rPr>
        <w:t xml:space="preserve"> </w:t>
      </w:r>
      <w:r w:rsidR="00D376E6" w:rsidRPr="00E1019C">
        <w:rPr>
          <w:sz w:val="18"/>
          <w:szCs w:val="28"/>
        </w:rPr>
        <w:t>“Confidential Information” means all</w:t>
      </w:r>
      <w:r w:rsidR="00D376E6" w:rsidRPr="00E1019C">
        <w:rPr>
          <w:spacing w:val="-21"/>
          <w:sz w:val="18"/>
          <w:szCs w:val="28"/>
        </w:rPr>
        <w:t xml:space="preserve"> </w:t>
      </w:r>
      <w:r w:rsidR="00D376E6" w:rsidRPr="00E1019C">
        <w:rPr>
          <w:sz w:val="18"/>
          <w:szCs w:val="28"/>
        </w:rPr>
        <w:t>non</w:t>
      </w:r>
      <w:r w:rsidRPr="00E1019C">
        <w:rPr>
          <w:sz w:val="18"/>
          <w:szCs w:val="28"/>
        </w:rPr>
        <w:t>-</w:t>
      </w:r>
      <w:r w:rsidR="00D376E6" w:rsidRPr="00E1019C">
        <w:rPr>
          <w:sz w:val="18"/>
          <w:szCs w:val="28"/>
        </w:rPr>
        <w:t>public</w:t>
      </w:r>
      <w:r w:rsidR="00D376E6" w:rsidRPr="00E1019C">
        <w:rPr>
          <w:spacing w:val="-19"/>
          <w:sz w:val="18"/>
          <w:szCs w:val="28"/>
        </w:rPr>
        <w:t xml:space="preserve"> </w:t>
      </w:r>
      <w:r w:rsidR="00D376E6" w:rsidRPr="00E1019C">
        <w:rPr>
          <w:sz w:val="18"/>
          <w:szCs w:val="28"/>
        </w:rPr>
        <w:t>information</w:t>
      </w:r>
      <w:r w:rsidR="00D376E6" w:rsidRPr="00E1019C">
        <w:rPr>
          <w:spacing w:val="-19"/>
          <w:sz w:val="18"/>
          <w:szCs w:val="28"/>
        </w:rPr>
        <w:t xml:space="preserve"> </w:t>
      </w:r>
      <w:r w:rsidR="00D376E6" w:rsidRPr="00E1019C">
        <w:rPr>
          <w:sz w:val="18"/>
          <w:szCs w:val="28"/>
        </w:rPr>
        <w:t>relating</w:t>
      </w:r>
      <w:r w:rsidR="00D376E6" w:rsidRPr="00E1019C">
        <w:rPr>
          <w:spacing w:val="-19"/>
          <w:sz w:val="18"/>
          <w:szCs w:val="28"/>
        </w:rPr>
        <w:t xml:space="preserve"> </w:t>
      </w:r>
      <w:r w:rsidR="00D376E6" w:rsidRPr="00E1019C">
        <w:rPr>
          <w:sz w:val="18"/>
          <w:szCs w:val="28"/>
        </w:rPr>
        <w:t>to</w:t>
      </w:r>
      <w:r w:rsidR="00D376E6" w:rsidRPr="00E1019C">
        <w:rPr>
          <w:spacing w:val="-20"/>
          <w:sz w:val="18"/>
          <w:szCs w:val="28"/>
        </w:rPr>
        <w:t xml:space="preserve"> </w:t>
      </w:r>
      <w:r w:rsidR="00D376E6" w:rsidRPr="00E1019C">
        <w:rPr>
          <w:sz w:val="18"/>
          <w:szCs w:val="28"/>
        </w:rPr>
        <w:t>both</w:t>
      </w:r>
      <w:r w:rsidR="00D376E6" w:rsidRPr="00E1019C">
        <w:rPr>
          <w:spacing w:val="-19"/>
          <w:sz w:val="18"/>
          <w:szCs w:val="28"/>
        </w:rPr>
        <w:t xml:space="preserve"> </w:t>
      </w:r>
      <w:r w:rsidR="00D376E6" w:rsidRPr="00E1019C">
        <w:rPr>
          <w:sz w:val="18"/>
          <w:szCs w:val="28"/>
        </w:rPr>
        <w:t>parties</w:t>
      </w:r>
      <w:r w:rsidR="00D376E6" w:rsidRPr="00E1019C">
        <w:rPr>
          <w:spacing w:val="-19"/>
          <w:sz w:val="18"/>
          <w:szCs w:val="28"/>
        </w:rPr>
        <w:t xml:space="preserve"> </w:t>
      </w:r>
      <w:r w:rsidR="00D376E6" w:rsidRPr="00E1019C">
        <w:rPr>
          <w:sz w:val="18"/>
          <w:szCs w:val="28"/>
        </w:rPr>
        <w:t>disclosed</w:t>
      </w:r>
      <w:r w:rsidR="00D376E6" w:rsidRPr="00E1019C">
        <w:rPr>
          <w:spacing w:val="-20"/>
          <w:sz w:val="18"/>
          <w:szCs w:val="28"/>
        </w:rPr>
        <w:t xml:space="preserve"> </w:t>
      </w:r>
      <w:r w:rsidR="00D376E6" w:rsidRPr="00E1019C">
        <w:rPr>
          <w:sz w:val="18"/>
          <w:szCs w:val="28"/>
        </w:rPr>
        <w:t>to</w:t>
      </w:r>
      <w:r w:rsidR="00D376E6" w:rsidRPr="00E1019C">
        <w:rPr>
          <w:spacing w:val="-19"/>
          <w:sz w:val="18"/>
          <w:szCs w:val="28"/>
        </w:rPr>
        <w:t xml:space="preserve"> </w:t>
      </w:r>
      <w:r w:rsidR="00D376E6" w:rsidRPr="00E1019C">
        <w:rPr>
          <w:sz w:val="18"/>
          <w:szCs w:val="28"/>
        </w:rPr>
        <w:t>each</w:t>
      </w:r>
      <w:r w:rsidR="00D376E6" w:rsidRPr="00E1019C">
        <w:rPr>
          <w:spacing w:val="-20"/>
          <w:sz w:val="18"/>
          <w:szCs w:val="28"/>
        </w:rPr>
        <w:t xml:space="preserve"> </w:t>
      </w:r>
      <w:r w:rsidR="00D376E6" w:rsidRPr="00E1019C">
        <w:rPr>
          <w:sz w:val="18"/>
          <w:szCs w:val="28"/>
        </w:rPr>
        <w:t>other</w:t>
      </w:r>
      <w:r w:rsidR="00D376E6" w:rsidRPr="00E1019C">
        <w:rPr>
          <w:spacing w:val="-19"/>
          <w:sz w:val="18"/>
          <w:szCs w:val="28"/>
        </w:rPr>
        <w:t xml:space="preserve"> </w:t>
      </w:r>
      <w:r w:rsidR="00D376E6" w:rsidRPr="00E1019C">
        <w:rPr>
          <w:sz w:val="18"/>
          <w:szCs w:val="28"/>
        </w:rPr>
        <w:t>in</w:t>
      </w:r>
      <w:r w:rsidR="00D376E6" w:rsidRPr="00E1019C">
        <w:rPr>
          <w:spacing w:val="-20"/>
          <w:sz w:val="18"/>
          <w:szCs w:val="28"/>
        </w:rPr>
        <w:t xml:space="preserve"> </w:t>
      </w:r>
      <w:r w:rsidR="00D376E6" w:rsidRPr="00E1019C">
        <w:rPr>
          <w:sz w:val="18"/>
          <w:szCs w:val="28"/>
        </w:rPr>
        <w:t>connection with</w:t>
      </w:r>
      <w:r w:rsidR="00D376E6" w:rsidRPr="00E1019C">
        <w:rPr>
          <w:spacing w:val="-6"/>
          <w:sz w:val="18"/>
          <w:szCs w:val="28"/>
        </w:rPr>
        <w:t xml:space="preserve"> </w:t>
      </w:r>
      <w:r w:rsidR="00D376E6" w:rsidRPr="00E1019C">
        <w:rPr>
          <w:sz w:val="18"/>
          <w:szCs w:val="28"/>
        </w:rPr>
        <w:t>any</w:t>
      </w:r>
      <w:r w:rsidR="00D376E6" w:rsidRPr="00E1019C">
        <w:rPr>
          <w:spacing w:val="-4"/>
          <w:sz w:val="18"/>
          <w:szCs w:val="28"/>
        </w:rPr>
        <w:t xml:space="preserve"> </w:t>
      </w:r>
      <w:r w:rsidR="00D376E6" w:rsidRPr="00E1019C">
        <w:rPr>
          <w:sz w:val="18"/>
          <w:szCs w:val="28"/>
        </w:rPr>
        <w:t>information</w:t>
      </w:r>
      <w:r w:rsidR="00D376E6" w:rsidRPr="00E1019C">
        <w:rPr>
          <w:spacing w:val="-8"/>
          <w:sz w:val="18"/>
          <w:szCs w:val="28"/>
        </w:rPr>
        <w:t xml:space="preserve"> </w:t>
      </w:r>
      <w:r w:rsidR="00D376E6" w:rsidRPr="00E1019C">
        <w:rPr>
          <w:sz w:val="18"/>
          <w:szCs w:val="28"/>
        </w:rPr>
        <w:t>CISPE</w:t>
      </w:r>
      <w:r w:rsidR="00D376E6" w:rsidRPr="00E1019C">
        <w:rPr>
          <w:spacing w:val="-6"/>
          <w:sz w:val="18"/>
          <w:szCs w:val="28"/>
        </w:rPr>
        <w:t xml:space="preserve"> </w:t>
      </w:r>
      <w:r w:rsidR="00D376E6" w:rsidRPr="00E1019C">
        <w:rPr>
          <w:sz w:val="18"/>
          <w:szCs w:val="28"/>
        </w:rPr>
        <w:t>initiatives</w:t>
      </w:r>
      <w:r w:rsidR="00D376E6" w:rsidRPr="00E1019C">
        <w:rPr>
          <w:spacing w:val="-5"/>
          <w:sz w:val="18"/>
          <w:szCs w:val="28"/>
        </w:rPr>
        <w:t xml:space="preserve"> </w:t>
      </w:r>
      <w:r w:rsidR="00D376E6" w:rsidRPr="00E1019C">
        <w:rPr>
          <w:sz w:val="18"/>
          <w:szCs w:val="28"/>
        </w:rPr>
        <w:t>for</w:t>
      </w:r>
      <w:r w:rsidR="00D376E6" w:rsidRPr="00E1019C">
        <w:rPr>
          <w:spacing w:val="-5"/>
          <w:sz w:val="18"/>
          <w:szCs w:val="28"/>
        </w:rPr>
        <w:t xml:space="preserve"> </w:t>
      </w:r>
      <w:r w:rsidR="00D376E6" w:rsidRPr="00E1019C">
        <w:rPr>
          <w:sz w:val="18"/>
          <w:szCs w:val="28"/>
        </w:rPr>
        <w:t>a</w:t>
      </w:r>
      <w:r w:rsidR="00D376E6" w:rsidRPr="00E1019C">
        <w:rPr>
          <w:spacing w:val="-7"/>
          <w:sz w:val="18"/>
          <w:szCs w:val="28"/>
        </w:rPr>
        <w:t xml:space="preserve"> </w:t>
      </w:r>
      <w:r w:rsidR="00D376E6" w:rsidRPr="00E1019C">
        <w:rPr>
          <w:sz w:val="18"/>
          <w:szCs w:val="28"/>
        </w:rPr>
        <w:t>better</w:t>
      </w:r>
      <w:r w:rsidR="00D376E6" w:rsidRPr="00E1019C">
        <w:rPr>
          <w:spacing w:val="-5"/>
          <w:sz w:val="18"/>
          <w:szCs w:val="28"/>
        </w:rPr>
        <w:t xml:space="preserve"> </w:t>
      </w:r>
      <w:r w:rsidR="00D376E6" w:rsidRPr="00E1019C">
        <w:rPr>
          <w:sz w:val="18"/>
          <w:szCs w:val="28"/>
        </w:rPr>
        <w:t>competing</w:t>
      </w:r>
      <w:r w:rsidR="00D376E6" w:rsidRPr="00E1019C">
        <w:rPr>
          <w:spacing w:val="-5"/>
          <w:sz w:val="18"/>
          <w:szCs w:val="28"/>
        </w:rPr>
        <w:t xml:space="preserve"> </w:t>
      </w:r>
      <w:r w:rsidR="00D376E6" w:rsidRPr="00E1019C">
        <w:rPr>
          <w:sz w:val="18"/>
          <w:szCs w:val="28"/>
        </w:rPr>
        <w:t>European</w:t>
      </w:r>
      <w:r w:rsidR="00D376E6" w:rsidRPr="00E1019C">
        <w:rPr>
          <w:spacing w:val="-7"/>
          <w:sz w:val="18"/>
          <w:szCs w:val="28"/>
        </w:rPr>
        <w:t xml:space="preserve"> </w:t>
      </w:r>
      <w:r w:rsidR="00D376E6" w:rsidRPr="00E1019C">
        <w:rPr>
          <w:sz w:val="18"/>
          <w:szCs w:val="28"/>
        </w:rPr>
        <w:t>cloud</w:t>
      </w:r>
      <w:r w:rsidR="00D376E6" w:rsidRPr="00E1019C">
        <w:rPr>
          <w:spacing w:val="-6"/>
          <w:sz w:val="18"/>
          <w:szCs w:val="28"/>
        </w:rPr>
        <w:t xml:space="preserve"> </w:t>
      </w:r>
      <w:r w:rsidR="00D376E6" w:rsidRPr="00E1019C">
        <w:rPr>
          <w:sz w:val="18"/>
          <w:szCs w:val="28"/>
        </w:rPr>
        <w:t>market</w:t>
      </w:r>
      <w:r w:rsidR="00D376E6" w:rsidRPr="00E1019C">
        <w:rPr>
          <w:spacing w:val="-3"/>
          <w:sz w:val="18"/>
          <w:szCs w:val="28"/>
        </w:rPr>
        <w:t xml:space="preserve"> </w:t>
      </w:r>
      <w:r w:rsidR="00D376E6" w:rsidRPr="00E1019C">
        <w:rPr>
          <w:sz w:val="18"/>
          <w:szCs w:val="28"/>
        </w:rPr>
        <w:t>or</w:t>
      </w:r>
      <w:r w:rsidR="00D376E6" w:rsidRPr="00E1019C">
        <w:rPr>
          <w:spacing w:val="-8"/>
          <w:sz w:val="18"/>
          <w:szCs w:val="28"/>
        </w:rPr>
        <w:t xml:space="preserve"> </w:t>
      </w:r>
      <w:r w:rsidR="00D376E6" w:rsidRPr="00E1019C">
        <w:rPr>
          <w:sz w:val="18"/>
          <w:szCs w:val="28"/>
        </w:rPr>
        <w:t>company’s</w:t>
      </w:r>
      <w:r w:rsidR="00D376E6" w:rsidRPr="00E1019C">
        <w:rPr>
          <w:spacing w:val="-4"/>
          <w:sz w:val="18"/>
          <w:szCs w:val="28"/>
        </w:rPr>
        <w:t xml:space="preserve"> </w:t>
      </w:r>
      <w:r w:rsidR="00D376E6" w:rsidRPr="00E1019C">
        <w:rPr>
          <w:sz w:val="18"/>
          <w:szCs w:val="28"/>
        </w:rPr>
        <w:t>operations</w:t>
      </w:r>
      <w:r w:rsidR="00D376E6" w:rsidRPr="00E1019C">
        <w:rPr>
          <w:spacing w:val="-7"/>
          <w:sz w:val="18"/>
          <w:szCs w:val="28"/>
        </w:rPr>
        <w:t xml:space="preserve"> </w:t>
      </w:r>
      <w:r w:rsidR="00D376E6" w:rsidRPr="00E1019C">
        <w:rPr>
          <w:sz w:val="18"/>
          <w:szCs w:val="28"/>
        </w:rPr>
        <w:t>and</w:t>
      </w:r>
      <w:r w:rsidR="00D376E6" w:rsidRPr="00E1019C">
        <w:rPr>
          <w:spacing w:val="-7"/>
          <w:sz w:val="18"/>
          <w:szCs w:val="28"/>
        </w:rPr>
        <w:t xml:space="preserve"> </w:t>
      </w:r>
      <w:r w:rsidR="00D376E6" w:rsidRPr="00E1019C">
        <w:rPr>
          <w:sz w:val="18"/>
          <w:szCs w:val="28"/>
        </w:rPr>
        <w:t>businesses</w:t>
      </w:r>
      <w:r w:rsidR="00D376E6" w:rsidRPr="00E1019C">
        <w:rPr>
          <w:spacing w:val="-4"/>
          <w:sz w:val="18"/>
          <w:szCs w:val="28"/>
        </w:rPr>
        <w:t xml:space="preserve"> </w:t>
      </w:r>
      <w:r w:rsidR="00D376E6" w:rsidRPr="00E1019C">
        <w:rPr>
          <w:sz w:val="18"/>
          <w:szCs w:val="28"/>
        </w:rPr>
        <w:t>that</w:t>
      </w:r>
      <w:r w:rsidR="00D376E6" w:rsidRPr="00E1019C">
        <w:rPr>
          <w:spacing w:val="-5"/>
          <w:sz w:val="18"/>
          <w:szCs w:val="28"/>
        </w:rPr>
        <w:t xml:space="preserve"> </w:t>
      </w:r>
      <w:r w:rsidR="00D376E6" w:rsidRPr="00E1019C">
        <w:rPr>
          <w:sz w:val="18"/>
          <w:szCs w:val="28"/>
        </w:rPr>
        <w:t>is</w:t>
      </w:r>
      <w:r w:rsidR="00D376E6" w:rsidRPr="00E1019C">
        <w:rPr>
          <w:spacing w:val="-6"/>
          <w:sz w:val="18"/>
          <w:szCs w:val="28"/>
        </w:rPr>
        <w:t xml:space="preserve"> </w:t>
      </w:r>
      <w:r w:rsidR="00D376E6" w:rsidRPr="00E1019C">
        <w:rPr>
          <w:sz w:val="18"/>
          <w:szCs w:val="28"/>
        </w:rPr>
        <w:t>designated</w:t>
      </w:r>
      <w:r w:rsidR="00D376E6" w:rsidRPr="00E1019C">
        <w:rPr>
          <w:spacing w:val="-6"/>
          <w:sz w:val="18"/>
          <w:szCs w:val="28"/>
        </w:rPr>
        <w:t xml:space="preserve"> </w:t>
      </w:r>
      <w:r w:rsidR="00D376E6" w:rsidRPr="00E1019C">
        <w:rPr>
          <w:sz w:val="18"/>
          <w:szCs w:val="28"/>
        </w:rPr>
        <w:t>as</w:t>
      </w:r>
      <w:r w:rsidR="00D376E6" w:rsidRPr="00E1019C">
        <w:rPr>
          <w:spacing w:val="-5"/>
          <w:sz w:val="18"/>
          <w:szCs w:val="28"/>
        </w:rPr>
        <w:t xml:space="preserve"> </w:t>
      </w:r>
      <w:r w:rsidR="00D376E6" w:rsidRPr="00E1019C">
        <w:rPr>
          <w:sz w:val="18"/>
          <w:szCs w:val="28"/>
        </w:rPr>
        <w:t>confidential or</w:t>
      </w:r>
      <w:r w:rsidR="00D376E6" w:rsidRPr="00E1019C">
        <w:rPr>
          <w:spacing w:val="-3"/>
          <w:sz w:val="18"/>
          <w:szCs w:val="28"/>
        </w:rPr>
        <w:t xml:space="preserve"> </w:t>
      </w:r>
      <w:r w:rsidR="00D376E6" w:rsidRPr="00E1019C">
        <w:rPr>
          <w:sz w:val="18"/>
          <w:szCs w:val="28"/>
        </w:rPr>
        <w:t>that,</w:t>
      </w:r>
      <w:r w:rsidR="00D376E6" w:rsidRPr="00E1019C">
        <w:rPr>
          <w:spacing w:val="-1"/>
          <w:sz w:val="18"/>
          <w:szCs w:val="28"/>
        </w:rPr>
        <w:t xml:space="preserve"> </w:t>
      </w:r>
      <w:r w:rsidR="00D376E6" w:rsidRPr="00E1019C">
        <w:rPr>
          <w:sz w:val="18"/>
          <w:szCs w:val="28"/>
        </w:rPr>
        <w:t>given</w:t>
      </w:r>
      <w:r w:rsidR="00D376E6" w:rsidRPr="00E1019C">
        <w:rPr>
          <w:spacing w:val="-3"/>
          <w:sz w:val="18"/>
          <w:szCs w:val="28"/>
        </w:rPr>
        <w:t xml:space="preserve"> </w:t>
      </w:r>
      <w:r w:rsidR="00D376E6" w:rsidRPr="00E1019C">
        <w:rPr>
          <w:sz w:val="18"/>
          <w:szCs w:val="28"/>
        </w:rPr>
        <w:t>the</w:t>
      </w:r>
      <w:r w:rsidR="00D376E6" w:rsidRPr="00E1019C">
        <w:rPr>
          <w:spacing w:val="-3"/>
          <w:sz w:val="18"/>
          <w:szCs w:val="28"/>
        </w:rPr>
        <w:t xml:space="preserve"> </w:t>
      </w:r>
      <w:r w:rsidR="00D376E6" w:rsidRPr="00E1019C">
        <w:rPr>
          <w:sz w:val="18"/>
          <w:szCs w:val="28"/>
        </w:rPr>
        <w:t>nature</w:t>
      </w:r>
      <w:r w:rsidR="00D376E6" w:rsidRPr="00E1019C">
        <w:rPr>
          <w:spacing w:val="-4"/>
          <w:sz w:val="18"/>
          <w:szCs w:val="28"/>
        </w:rPr>
        <w:t xml:space="preserve"> </w:t>
      </w:r>
      <w:r w:rsidR="00D376E6" w:rsidRPr="00E1019C">
        <w:rPr>
          <w:sz w:val="18"/>
          <w:szCs w:val="28"/>
        </w:rPr>
        <w:t>of</w:t>
      </w:r>
      <w:r w:rsidR="00D376E6" w:rsidRPr="00E1019C">
        <w:rPr>
          <w:spacing w:val="-2"/>
          <w:sz w:val="18"/>
          <w:szCs w:val="28"/>
        </w:rPr>
        <w:t xml:space="preserve"> </w:t>
      </w:r>
      <w:r w:rsidR="00D376E6" w:rsidRPr="00E1019C">
        <w:rPr>
          <w:sz w:val="18"/>
          <w:szCs w:val="28"/>
        </w:rPr>
        <w:t>the</w:t>
      </w:r>
      <w:r w:rsidR="00D376E6" w:rsidRPr="00E1019C">
        <w:rPr>
          <w:spacing w:val="-4"/>
          <w:sz w:val="18"/>
          <w:szCs w:val="28"/>
        </w:rPr>
        <w:t xml:space="preserve"> </w:t>
      </w:r>
      <w:r w:rsidR="00D376E6" w:rsidRPr="00E1019C">
        <w:rPr>
          <w:sz w:val="18"/>
          <w:szCs w:val="28"/>
        </w:rPr>
        <w:t>information</w:t>
      </w:r>
      <w:r w:rsidR="00D376E6" w:rsidRPr="00E1019C">
        <w:rPr>
          <w:spacing w:val="-2"/>
          <w:sz w:val="18"/>
          <w:szCs w:val="28"/>
        </w:rPr>
        <w:t xml:space="preserve"> </w:t>
      </w:r>
      <w:r w:rsidR="00D376E6" w:rsidRPr="00E1019C">
        <w:rPr>
          <w:sz w:val="18"/>
          <w:szCs w:val="28"/>
        </w:rPr>
        <w:t>or</w:t>
      </w:r>
      <w:r w:rsidR="00D376E6" w:rsidRPr="00E1019C">
        <w:rPr>
          <w:spacing w:val="-3"/>
          <w:sz w:val="18"/>
          <w:szCs w:val="28"/>
        </w:rPr>
        <w:t xml:space="preserve"> </w:t>
      </w:r>
      <w:r w:rsidR="00D376E6" w:rsidRPr="00E1019C">
        <w:rPr>
          <w:sz w:val="18"/>
          <w:szCs w:val="28"/>
        </w:rPr>
        <w:t>the</w:t>
      </w:r>
      <w:r w:rsidR="00D376E6" w:rsidRPr="00E1019C">
        <w:rPr>
          <w:spacing w:val="-3"/>
          <w:sz w:val="18"/>
          <w:szCs w:val="28"/>
        </w:rPr>
        <w:t xml:space="preserve"> </w:t>
      </w:r>
      <w:r w:rsidR="00D376E6" w:rsidRPr="00E1019C">
        <w:rPr>
          <w:sz w:val="18"/>
          <w:szCs w:val="28"/>
        </w:rPr>
        <w:t>circumstances</w:t>
      </w:r>
      <w:r w:rsidR="00D376E6" w:rsidRPr="00E1019C">
        <w:rPr>
          <w:spacing w:val="-2"/>
          <w:sz w:val="18"/>
          <w:szCs w:val="28"/>
        </w:rPr>
        <w:t xml:space="preserve"> </w:t>
      </w:r>
      <w:r w:rsidR="00D376E6" w:rsidRPr="00E1019C">
        <w:rPr>
          <w:sz w:val="18"/>
          <w:szCs w:val="28"/>
        </w:rPr>
        <w:t>surrounding</w:t>
      </w:r>
      <w:r w:rsidR="00D376E6" w:rsidRPr="00E1019C">
        <w:rPr>
          <w:spacing w:val="-1"/>
          <w:sz w:val="18"/>
          <w:szCs w:val="28"/>
        </w:rPr>
        <w:t xml:space="preserve"> </w:t>
      </w:r>
      <w:r w:rsidR="00D376E6" w:rsidRPr="00E1019C">
        <w:rPr>
          <w:sz w:val="18"/>
          <w:szCs w:val="28"/>
        </w:rPr>
        <w:t>its</w:t>
      </w:r>
      <w:r w:rsidR="00D376E6" w:rsidRPr="00E1019C">
        <w:rPr>
          <w:spacing w:val="-4"/>
          <w:sz w:val="18"/>
          <w:szCs w:val="28"/>
        </w:rPr>
        <w:t xml:space="preserve"> </w:t>
      </w:r>
      <w:r w:rsidR="00D376E6" w:rsidRPr="00E1019C">
        <w:rPr>
          <w:sz w:val="18"/>
          <w:szCs w:val="28"/>
        </w:rPr>
        <w:t>disclosure,</w:t>
      </w:r>
      <w:r w:rsidR="00D376E6" w:rsidRPr="00E1019C">
        <w:rPr>
          <w:spacing w:val="-2"/>
          <w:sz w:val="18"/>
          <w:szCs w:val="28"/>
        </w:rPr>
        <w:t xml:space="preserve"> </w:t>
      </w:r>
      <w:r w:rsidR="00D376E6" w:rsidRPr="00E1019C">
        <w:rPr>
          <w:sz w:val="18"/>
          <w:szCs w:val="28"/>
        </w:rPr>
        <w:t>reasonably</w:t>
      </w:r>
      <w:r w:rsidR="00D376E6" w:rsidRPr="00E1019C">
        <w:rPr>
          <w:spacing w:val="-3"/>
          <w:sz w:val="18"/>
          <w:szCs w:val="28"/>
        </w:rPr>
        <w:t xml:space="preserve"> </w:t>
      </w:r>
      <w:r w:rsidR="00D376E6" w:rsidRPr="00E1019C">
        <w:rPr>
          <w:sz w:val="18"/>
          <w:szCs w:val="28"/>
        </w:rPr>
        <w:t>should</w:t>
      </w:r>
      <w:r w:rsidR="00D376E6" w:rsidRPr="00E1019C">
        <w:rPr>
          <w:spacing w:val="-3"/>
          <w:sz w:val="18"/>
          <w:szCs w:val="28"/>
        </w:rPr>
        <w:t xml:space="preserve"> </w:t>
      </w:r>
      <w:r w:rsidR="00D376E6" w:rsidRPr="00E1019C">
        <w:rPr>
          <w:sz w:val="18"/>
          <w:szCs w:val="28"/>
        </w:rPr>
        <w:t>be</w:t>
      </w:r>
      <w:r w:rsidR="00D376E6" w:rsidRPr="00E1019C">
        <w:rPr>
          <w:spacing w:val="-3"/>
          <w:sz w:val="18"/>
          <w:szCs w:val="28"/>
        </w:rPr>
        <w:t xml:space="preserve"> </w:t>
      </w:r>
      <w:r w:rsidR="00D376E6" w:rsidRPr="00E1019C">
        <w:rPr>
          <w:sz w:val="18"/>
          <w:szCs w:val="28"/>
        </w:rPr>
        <w:t>considered</w:t>
      </w:r>
      <w:r w:rsidR="00D376E6" w:rsidRPr="00E1019C">
        <w:rPr>
          <w:spacing w:val="-3"/>
          <w:sz w:val="18"/>
          <w:szCs w:val="28"/>
        </w:rPr>
        <w:t xml:space="preserve"> </w:t>
      </w:r>
      <w:r w:rsidR="00D376E6" w:rsidRPr="00E1019C">
        <w:rPr>
          <w:sz w:val="18"/>
          <w:szCs w:val="28"/>
        </w:rPr>
        <w:t>as</w:t>
      </w:r>
      <w:r w:rsidR="00D376E6" w:rsidRPr="00E1019C">
        <w:rPr>
          <w:spacing w:val="-2"/>
          <w:sz w:val="18"/>
          <w:szCs w:val="28"/>
        </w:rPr>
        <w:t xml:space="preserve"> </w:t>
      </w:r>
      <w:r w:rsidR="00D376E6" w:rsidRPr="00E1019C">
        <w:rPr>
          <w:sz w:val="18"/>
          <w:szCs w:val="28"/>
        </w:rPr>
        <w:t>confidential by</w:t>
      </w:r>
      <w:r w:rsidR="00D376E6" w:rsidRPr="00E1019C">
        <w:rPr>
          <w:spacing w:val="-1"/>
          <w:sz w:val="18"/>
          <w:szCs w:val="28"/>
        </w:rPr>
        <w:t xml:space="preserve"> </w:t>
      </w:r>
      <w:r w:rsidR="00D376E6" w:rsidRPr="00E1019C">
        <w:rPr>
          <w:sz w:val="18"/>
          <w:szCs w:val="28"/>
        </w:rPr>
        <w:t>both</w:t>
      </w:r>
      <w:r w:rsidR="00D376E6" w:rsidRPr="00E1019C">
        <w:rPr>
          <w:spacing w:val="-3"/>
          <w:sz w:val="18"/>
          <w:szCs w:val="28"/>
        </w:rPr>
        <w:t xml:space="preserve"> </w:t>
      </w:r>
      <w:r w:rsidR="00D376E6" w:rsidRPr="00E1019C">
        <w:rPr>
          <w:sz w:val="18"/>
          <w:szCs w:val="28"/>
        </w:rPr>
        <w:t>parties.</w:t>
      </w:r>
    </w:p>
    <w:p w14:paraId="67F1D44D" w14:textId="77777777" w:rsidR="008237A4" w:rsidRPr="00E1019C" w:rsidRDefault="00D376E6" w:rsidP="00C768E4">
      <w:pPr>
        <w:pStyle w:val="ListParagraph"/>
        <w:numPr>
          <w:ilvl w:val="0"/>
          <w:numId w:val="1"/>
        </w:numPr>
        <w:tabs>
          <w:tab w:val="left" w:pos="654"/>
        </w:tabs>
        <w:spacing w:before="118" w:line="204" w:lineRule="auto"/>
        <w:ind w:firstLine="0"/>
        <w:rPr>
          <w:sz w:val="18"/>
          <w:szCs w:val="28"/>
        </w:rPr>
      </w:pPr>
      <w:r w:rsidRPr="00E1019C">
        <w:rPr>
          <w:rFonts w:ascii="Arial"/>
          <w:b/>
          <w:sz w:val="18"/>
          <w:szCs w:val="28"/>
          <w:u w:val="single"/>
        </w:rPr>
        <w:t>Exclusions</w:t>
      </w:r>
      <w:r w:rsidRPr="00E1019C">
        <w:rPr>
          <w:rFonts w:ascii="Arial"/>
          <w:b/>
          <w:sz w:val="18"/>
          <w:szCs w:val="28"/>
        </w:rPr>
        <w:t>.</w:t>
      </w:r>
      <w:r w:rsidRPr="00E1019C">
        <w:rPr>
          <w:rFonts w:ascii="Arial"/>
          <w:b/>
          <w:spacing w:val="-20"/>
          <w:sz w:val="18"/>
          <w:szCs w:val="28"/>
        </w:rPr>
        <w:t xml:space="preserve"> </w:t>
      </w:r>
      <w:r w:rsidRPr="00E1019C">
        <w:rPr>
          <w:sz w:val="18"/>
          <w:szCs w:val="28"/>
        </w:rPr>
        <w:t>Confidential</w:t>
      </w:r>
      <w:r w:rsidRPr="00E1019C">
        <w:rPr>
          <w:spacing w:val="-13"/>
          <w:sz w:val="18"/>
          <w:szCs w:val="28"/>
        </w:rPr>
        <w:t xml:space="preserve"> </w:t>
      </w:r>
      <w:r w:rsidRPr="00E1019C">
        <w:rPr>
          <w:sz w:val="18"/>
          <w:szCs w:val="28"/>
        </w:rPr>
        <w:t>Information</w:t>
      </w:r>
      <w:r w:rsidRPr="00E1019C">
        <w:rPr>
          <w:spacing w:val="-11"/>
          <w:sz w:val="18"/>
          <w:szCs w:val="28"/>
        </w:rPr>
        <w:t xml:space="preserve"> </w:t>
      </w:r>
      <w:r w:rsidRPr="00E1019C">
        <w:rPr>
          <w:sz w:val="18"/>
          <w:szCs w:val="28"/>
        </w:rPr>
        <w:t>excludes</w:t>
      </w:r>
      <w:r w:rsidRPr="00E1019C">
        <w:rPr>
          <w:spacing w:val="-11"/>
          <w:sz w:val="18"/>
          <w:szCs w:val="28"/>
        </w:rPr>
        <w:t xml:space="preserve"> </w:t>
      </w:r>
      <w:r w:rsidRPr="00E1019C">
        <w:rPr>
          <w:sz w:val="18"/>
          <w:szCs w:val="28"/>
        </w:rPr>
        <w:t>information</w:t>
      </w:r>
      <w:r w:rsidRPr="00E1019C">
        <w:rPr>
          <w:spacing w:val="-12"/>
          <w:sz w:val="18"/>
          <w:szCs w:val="28"/>
        </w:rPr>
        <w:t xml:space="preserve"> </w:t>
      </w:r>
      <w:r w:rsidRPr="00E1019C">
        <w:rPr>
          <w:sz w:val="18"/>
          <w:szCs w:val="28"/>
        </w:rPr>
        <w:t>that</w:t>
      </w:r>
      <w:r w:rsidRPr="00E1019C">
        <w:rPr>
          <w:spacing w:val="-12"/>
          <w:sz w:val="18"/>
          <w:szCs w:val="28"/>
        </w:rPr>
        <w:t xml:space="preserve"> </w:t>
      </w:r>
      <w:r w:rsidRPr="00E1019C">
        <w:rPr>
          <w:sz w:val="18"/>
          <w:szCs w:val="28"/>
        </w:rPr>
        <w:t>(</w:t>
      </w:r>
      <w:proofErr w:type="spellStart"/>
      <w:r w:rsidRPr="00E1019C">
        <w:rPr>
          <w:sz w:val="18"/>
          <w:szCs w:val="28"/>
        </w:rPr>
        <w:t>i</w:t>
      </w:r>
      <w:proofErr w:type="spellEnd"/>
      <w:r w:rsidRPr="00E1019C">
        <w:rPr>
          <w:sz w:val="18"/>
          <w:szCs w:val="28"/>
        </w:rPr>
        <w:t>)</w:t>
      </w:r>
      <w:r w:rsidRPr="00E1019C">
        <w:rPr>
          <w:spacing w:val="-10"/>
          <w:sz w:val="18"/>
          <w:szCs w:val="28"/>
        </w:rPr>
        <w:t xml:space="preserve"> </w:t>
      </w:r>
      <w:r w:rsidRPr="00E1019C">
        <w:rPr>
          <w:sz w:val="18"/>
          <w:szCs w:val="28"/>
        </w:rPr>
        <w:t>is</w:t>
      </w:r>
      <w:r w:rsidRPr="00E1019C">
        <w:rPr>
          <w:spacing w:val="-12"/>
          <w:sz w:val="18"/>
          <w:szCs w:val="28"/>
        </w:rPr>
        <w:t xml:space="preserve"> </w:t>
      </w:r>
      <w:r w:rsidRPr="00E1019C">
        <w:rPr>
          <w:sz w:val="18"/>
          <w:szCs w:val="28"/>
        </w:rPr>
        <w:t>or</w:t>
      </w:r>
      <w:r w:rsidRPr="00E1019C">
        <w:rPr>
          <w:spacing w:val="-12"/>
          <w:sz w:val="18"/>
          <w:szCs w:val="28"/>
        </w:rPr>
        <w:t xml:space="preserve"> </w:t>
      </w:r>
      <w:r w:rsidRPr="00E1019C">
        <w:rPr>
          <w:sz w:val="18"/>
          <w:szCs w:val="28"/>
        </w:rPr>
        <w:t>becomes</w:t>
      </w:r>
      <w:r w:rsidRPr="00E1019C">
        <w:rPr>
          <w:spacing w:val="-11"/>
          <w:sz w:val="18"/>
          <w:szCs w:val="28"/>
        </w:rPr>
        <w:t xml:space="preserve"> </w:t>
      </w:r>
      <w:r w:rsidRPr="00E1019C">
        <w:rPr>
          <w:sz w:val="18"/>
          <w:szCs w:val="28"/>
        </w:rPr>
        <w:t>publicly</w:t>
      </w:r>
      <w:r w:rsidRPr="00E1019C">
        <w:rPr>
          <w:spacing w:val="-11"/>
          <w:sz w:val="18"/>
          <w:szCs w:val="28"/>
        </w:rPr>
        <w:t xml:space="preserve"> </w:t>
      </w:r>
      <w:r w:rsidRPr="00E1019C">
        <w:rPr>
          <w:sz w:val="18"/>
          <w:szCs w:val="28"/>
        </w:rPr>
        <w:t>available</w:t>
      </w:r>
      <w:r w:rsidRPr="00E1019C">
        <w:rPr>
          <w:spacing w:val="-13"/>
          <w:sz w:val="18"/>
          <w:szCs w:val="28"/>
        </w:rPr>
        <w:t xml:space="preserve"> </w:t>
      </w:r>
      <w:r w:rsidRPr="00E1019C">
        <w:rPr>
          <w:sz w:val="18"/>
          <w:szCs w:val="28"/>
        </w:rPr>
        <w:t>without</w:t>
      </w:r>
      <w:r w:rsidRPr="00E1019C">
        <w:rPr>
          <w:spacing w:val="-12"/>
          <w:sz w:val="18"/>
          <w:szCs w:val="28"/>
        </w:rPr>
        <w:t xml:space="preserve"> </w:t>
      </w:r>
      <w:r w:rsidRPr="00E1019C">
        <w:rPr>
          <w:sz w:val="18"/>
          <w:szCs w:val="28"/>
        </w:rPr>
        <w:t>breach</w:t>
      </w:r>
      <w:r w:rsidRPr="00E1019C">
        <w:rPr>
          <w:spacing w:val="-12"/>
          <w:sz w:val="18"/>
          <w:szCs w:val="28"/>
        </w:rPr>
        <w:t xml:space="preserve"> </w:t>
      </w:r>
      <w:r w:rsidRPr="00E1019C">
        <w:rPr>
          <w:sz w:val="18"/>
          <w:szCs w:val="28"/>
        </w:rPr>
        <w:t>of</w:t>
      </w:r>
      <w:r w:rsidRPr="00E1019C">
        <w:rPr>
          <w:spacing w:val="-12"/>
          <w:sz w:val="18"/>
          <w:szCs w:val="28"/>
        </w:rPr>
        <w:t xml:space="preserve"> </w:t>
      </w:r>
      <w:r w:rsidRPr="00E1019C">
        <w:rPr>
          <w:sz w:val="18"/>
          <w:szCs w:val="28"/>
        </w:rPr>
        <w:t>this</w:t>
      </w:r>
      <w:r w:rsidRPr="00E1019C">
        <w:rPr>
          <w:spacing w:val="-12"/>
          <w:sz w:val="18"/>
          <w:szCs w:val="28"/>
        </w:rPr>
        <w:t xml:space="preserve"> </w:t>
      </w:r>
      <w:r w:rsidRPr="00E1019C">
        <w:rPr>
          <w:sz w:val="18"/>
          <w:szCs w:val="28"/>
        </w:rPr>
        <w:t>Agreement,</w:t>
      </w:r>
      <w:r w:rsidRPr="00E1019C">
        <w:rPr>
          <w:spacing w:val="-11"/>
          <w:sz w:val="18"/>
          <w:szCs w:val="28"/>
        </w:rPr>
        <w:t xml:space="preserve"> </w:t>
      </w:r>
      <w:r w:rsidRPr="00E1019C">
        <w:rPr>
          <w:sz w:val="18"/>
          <w:szCs w:val="28"/>
        </w:rPr>
        <w:t>(ii)</w:t>
      </w:r>
      <w:r w:rsidRPr="00E1019C">
        <w:rPr>
          <w:spacing w:val="-12"/>
          <w:sz w:val="18"/>
          <w:szCs w:val="28"/>
        </w:rPr>
        <w:t xml:space="preserve"> </w:t>
      </w:r>
      <w:r w:rsidRPr="00E1019C">
        <w:rPr>
          <w:sz w:val="18"/>
          <w:szCs w:val="28"/>
        </w:rPr>
        <w:t>can</w:t>
      </w:r>
      <w:r w:rsidRPr="00E1019C">
        <w:rPr>
          <w:spacing w:val="-12"/>
          <w:sz w:val="18"/>
          <w:szCs w:val="28"/>
        </w:rPr>
        <w:t xml:space="preserve"> </w:t>
      </w:r>
      <w:r w:rsidRPr="00E1019C">
        <w:rPr>
          <w:sz w:val="18"/>
          <w:szCs w:val="28"/>
        </w:rPr>
        <w:t>be</w:t>
      </w:r>
      <w:r w:rsidRPr="00E1019C">
        <w:rPr>
          <w:spacing w:val="-13"/>
          <w:sz w:val="18"/>
          <w:szCs w:val="28"/>
        </w:rPr>
        <w:t xml:space="preserve"> </w:t>
      </w:r>
      <w:r w:rsidRPr="00E1019C">
        <w:rPr>
          <w:sz w:val="18"/>
          <w:szCs w:val="28"/>
        </w:rPr>
        <w:t>shown by documentation to have been known to both parties at the time of its receipt from the other party, (iii) is disclosed to both parties from any third party who did not acquire or disclose such information by a wrongful or tortious act, or (iv) can be shown by documentation to have been independently developed by any of the parties without reference to any Confidential</w:t>
      </w:r>
      <w:r w:rsidRPr="00E1019C">
        <w:rPr>
          <w:spacing w:val="-12"/>
          <w:sz w:val="18"/>
          <w:szCs w:val="28"/>
        </w:rPr>
        <w:t xml:space="preserve"> </w:t>
      </w:r>
      <w:r w:rsidRPr="00E1019C">
        <w:rPr>
          <w:sz w:val="18"/>
          <w:szCs w:val="28"/>
        </w:rPr>
        <w:t>Information.</w:t>
      </w:r>
    </w:p>
    <w:p w14:paraId="436A8D6D" w14:textId="77777777" w:rsidR="008237A4" w:rsidRPr="00E1019C" w:rsidRDefault="00D376E6" w:rsidP="00C768E4">
      <w:pPr>
        <w:pStyle w:val="ListParagraph"/>
        <w:numPr>
          <w:ilvl w:val="0"/>
          <w:numId w:val="1"/>
        </w:numPr>
        <w:tabs>
          <w:tab w:val="left" w:pos="654"/>
        </w:tabs>
        <w:spacing w:before="117" w:line="204" w:lineRule="auto"/>
        <w:ind w:right="110" w:firstLine="0"/>
        <w:rPr>
          <w:sz w:val="18"/>
          <w:szCs w:val="28"/>
        </w:rPr>
      </w:pPr>
      <w:r w:rsidRPr="00E1019C">
        <w:rPr>
          <w:rFonts w:ascii="Arial"/>
          <w:b/>
          <w:sz w:val="18"/>
          <w:szCs w:val="28"/>
          <w:u w:val="single"/>
        </w:rPr>
        <w:t>Use</w:t>
      </w:r>
      <w:r w:rsidRPr="00E1019C">
        <w:rPr>
          <w:rFonts w:ascii="Arial"/>
          <w:b/>
          <w:spacing w:val="-23"/>
          <w:sz w:val="18"/>
          <w:szCs w:val="28"/>
          <w:u w:val="single"/>
        </w:rPr>
        <w:t xml:space="preserve"> </w:t>
      </w:r>
      <w:r w:rsidRPr="00E1019C">
        <w:rPr>
          <w:rFonts w:ascii="Arial"/>
          <w:b/>
          <w:sz w:val="18"/>
          <w:szCs w:val="28"/>
          <w:u w:val="single"/>
        </w:rPr>
        <w:t>of</w:t>
      </w:r>
      <w:r w:rsidRPr="00E1019C">
        <w:rPr>
          <w:rFonts w:ascii="Arial"/>
          <w:b/>
          <w:spacing w:val="-23"/>
          <w:sz w:val="18"/>
          <w:szCs w:val="28"/>
          <w:u w:val="single"/>
        </w:rPr>
        <w:t xml:space="preserve"> </w:t>
      </w:r>
      <w:r w:rsidRPr="00E1019C">
        <w:rPr>
          <w:rFonts w:ascii="Arial"/>
          <w:b/>
          <w:sz w:val="18"/>
          <w:szCs w:val="28"/>
          <w:u w:val="single"/>
        </w:rPr>
        <w:t>Confidential</w:t>
      </w:r>
      <w:r w:rsidRPr="00E1019C">
        <w:rPr>
          <w:rFonts w:ascii="Arial"/>
          <w:b/>
          <w:spacing w:val="-22"/>
          <w:sz w:val="18"/>
          <w:szCs w:val="28"/>
          <w:u w:val="single"/>
        </w:rPr>
        <w:t xml:space="preserve"> </w:t>
      </w:r>
      <w:r w:rsidRPr="00E1019C">
        <w:rPr>
          <w:rFonts w:ascii="Arial"/>
          <w:b/>
          <w:sz w:val="18"/>
          <w:szCs w:val="28"/>
          <w:u w:val="single"/>
        </w:rPr>
        <w:t>Information</w:t>
      </w:r>
      <w:r w:rsidRPr="00E1019C">
        <w:rPr>
          <w:rFonts w:ascii="Arial"/>
          <w:b/>
          <w:sz w:val="18"/>
          <w:szCs w:val="28"/>
        </w:rPr>
        <w:t>.</w:t>
      </w:r>
      <w:r w:rsidRPr="00E1019C">
        <w:rPr>
          <w:rFonts w:ascii="Arial"/>
          <w:b/>
          <w:spacing w:val="-23"/>
          <w:sz w:val="18"/>
          <w:szCs w:val="28"/>
        </w:rPr>
        <w:t xml:space="preserve"> </w:t>
      </w:r>
      <w:r w:rsidRPr="00E1019C">
        <w:rPr>
          <w:sz w:val="18"/>
          <w:szCs w:val="28"/>
        </w:rPr>
        <w:t>Both</w:t>
      </w:r>
      <w:r w:rsidRPr="00E1019C">
        <w:rPr>
          <w:spacing w:val="-15"/>
          <w:sz w:val="18"/>
          <w:szCs w:val="28"/>
        </w:rPr>
        <w:t xml:space="preserve"> </w:t>
      </w:r>
      <w:r w:rsidRPr="00E1019C">
        <w:rPr>
          <w:sz w:val="18"/>
          <w:szCs w:val="28"/>
        </w:rPr>
        <w:t>parties</w:t>
      </w:r>
      <w:r w:rsidRPr="00E1019C">
        <w:rPr>
          <w:spacing w:val="-14"/>
          <w:sz w:val="18"/>
          <w:szCs w:val="28"/>
        </w:rPr>
        <w:t xml:space="preserve"> </w:t>
      </w:r>
      <w:r w:rsidRPr="00E1019C">
        <w:rPr>
          <w:sz w:val="18"/>
          <w:szCs w:val="28"/>
        </w:rPr>
        <w:t>may</w:t>
      </w:r>
      <w:r w:rsidRPr="00E1019C">
        <w:rPr>
          <w:spacing w:val="-15"/>
          <w:sz w:val="18"/>
          <w:szCs w:val="28"/>
        </w:rPr>
        <w:t xml:space="preserve"> </w:t>
      </w:r>
      <w:r w:rsidRPr="00E1019C">
        <w:rPr>
          <w:sz w:val="18"/>
          <w:szCs w:val="28"/>
        </w:rPr>
        <w:t>use</w:t>
      </w:r>
      <w:r w:rsidRPr="00E1019C">
        <w:rPr>
          <w:spacing w:val="-16"/>
          <w:sz w:val="18"/>
          <w:szCs w:val="28"/>
        </w:rPr>
        <w:t xml:space="preserve"> </w:t>
      </w:r>
      <w:r w:rsidRPr="00E1019C">
        <w:rPr>
          <w:sz w:val="18"/>
          <w:szCs w:val="28"/>
        </w:rPr>
        <w:t>Confidential</w:t>
      </w:r>
      <w:r w:rsidRPr="00E1019C">
        <w:rPr>
          <w:spacing w:val="-16"/>
          <w:sz w:val="18"/>
          <w:szCs w:val="28"/>
        </w:rPr>
        <w:t xml:space="preserve"> </w:t>
      </w:r>
      <w:r w:rsidRPr="00E1019C">
        <w:rPr>
          <w:sz w:val="18"/>
          <w:szCs w:val="28"/>
        </w:rPr>
        <w:t>Information</w:t>
      </w:r>
      <w:r w:rsidRPr="00E1019C">
        <w:rPr>
          <w:spacing w:val="-16"/>
          <w:sz w:val="18"/>
          <w:szCs w:val="28"/>
        </w:rPr>
        <w:t xml:space="preserve"> </w:t>
      </w:r>
      <w:r w:rsidRPr="00E1019C">
        <w:rPr>
          <w:sz w:val="18"/>
          <w:szCs w:val="28"/>
        </w:rPr>
        <w:t>only</w:t>
      </w:r>
      <w:r w:rsidRPr="00E1019C">
        <w:rPr>
          <w:spacing w:val="-14"/>
          <w:sz w:val="18"/>
          <w:szCs w:val="28"/>
        </w:rPr>
        <w:t xml:space="preserve"> </w:t>
      </w:r>
      <w:r w:rsidRPr="00E1019C">
        <w:rPr>
          <w:sz w:val="18"/>
          <w:szCs w:val="28"/>
        </w:rPr>
        <w:t>in</w:t>
      </w:r>
      <w:r w:rsidRPr="00E1019C">
        <w:rPr>
          <w:spacing w:val="-15"/>
          <w:sz w:val="18"/>
          <w:szCs w:val="28"/>
        </w:rPr>
        <w:t xml:space="preserve"> </w:t>
      </w:r>
      <w:r w:rsidRPr="00E1019C">
        <w:rPr>
          <w:sz w:val="18"/>
          <w:szCs w:val="28"/>
        </w:rPr>
        <w:t>relation</w:t>
      </w:r>
      <w:r w:rsidRPr="00E1019C">
        <w:rPr>
          <w:spacing w:val="-14"/>
          <w:sz w:val="18"/>
          <w:szCs w:val="28"/>
        </w:rPr>
        <w:t xml:space="preserve"> </w:t>
      </w:r>
      <w:r w:rsidRPr="00E1019C">
        <w:rPr>
          <w:sz w:val="18"/>
          <w:szCs w:val="28"/>
        </w:rPr>
        <w:t>to</w:t>
      </w:r>
      <w:r w:rsidRPr="00E1019C">
        <w:rPr>
          <w:spacing w:val="-16"/>
          <w:sz w:val="18"/>
          <w:szCs w:val="28"/>
        </w:rPr>
        <w:t xml:space="preserve"> </w:t>
      </w:r>
      <w:r w:rsidRPr="00E1019C">
        <w:rPr>
          <w:sz w:val="18"/>
          <w:szCs w:val="28"/>
        </w:rPr>
        <w:t>potential</w:t>
      </w:r>
      <w:r w:rsidRPr="00E1019C">
        <w:rPr>
          <w:spacing w:val="-15"/>
          <w:sz w:val="18"/>
          <w:szCs w:val="28"/>
        </w:rPr>
        <w:t xml:space="preserve"> </w:t>
      </w:r>
      <w:r w:rsidRPr="00E1019C">
        <w:rPr>
          <w:sz w:val="18"/>
          <w:szCs w:val="28"/>
        </w:rPr>
        <w:t>future</w:t>
      </w:r>
      <w:r w:rsidRPr="00E1019C">
        <w:rPr>
          <w:spacing w:val="-15"/>
          <w:sz w:val="18"/>
          <w:szCs w:val="28"/>
        </w:rPr>
        <w:t xml:space="preserve"> </w:t>
      </w:r>
      <w:r w:rsidRPr="00E1019C">
        <w:rPr>
          <w:sz w:val="18"/>
          <w:szCs w:val="28"/>
        </w:rPr>
        <w:t>cooperation.</w:t>
      </w:r>
      <w:r w:rsidRPr="00E1019C">
        <w:rPr>
          <w:spacing w:val="-15"/>
          <w:sz w:val="18"/>
          <w:szCs w:val="28"/>
        </w:rPr>
        <w:t xml:space="preserve"> </w:t>
      </w:r>
      <w:r w:rsidRPr="00E1019C">
        <w:rPr>
          <w:sz w:val="18"/>
          <w:szCs w:val="28"/>
        </w:rPr>
        <w:t>Except</w:t>
      </w:r>
      <w:r w:rsidRPr="00E1019C">
        <w:rPr>
          <w:spacing w:val="-16"/>
          <w:sz w:val="18"/>
          <w:szCs w:val="28"/>
        </w:rPr>
        <w:t xml:space="preserve"> </w:t>
      </w:r>
      <w:r w:rsidRPr="00E1019C">
        <w:rPr>
          <w:sz w:val="18"/>
          <w:szCs w:val="28"/>
        </w:rPr>
        <w:t>as</w:t>
      </w:r>
      <w:r w:rsidRPr="00E1019C">
        <w:rPr>
          <w:spacing w:val="-15"/>
          <w:sz w:val="18"/>
          <w:szCs w:val="28"/>
        </w:rPr>
        <w:t xml:space="preserve"> </w:t>
      </w:r>
      <w:r w:rsidRPr="00E1019C">
        <w:rPr>
          <w:sz w:val="18"/>
          <w:szCs w:val="28"/>
        </w:rPr>
        <w:t>provided</w:t>
      </w:r>
      <w:r w:rsidRPr="00E1019C">
        <w:rPr>
          <w:spacing w:val="-15"/>
          <w:sz w:val="18"/>
          <w:szCs w:val="28"/>
        </w:rPr>
        <w:t xml:space="preserve"> </w:t>
      </w:r>
      <w:r w:rsidRPr="00E1019C">
        <w:rPr>
          <w:sz w:val="18"/>
          <w:szCs w:val="28"/>
        </w:rPr>
        <w:t>in this Agreement, any party will not disclose Confidential Information to anyone without prior written consent of the other party. Both parties will take all reasonable measures to avoid disclosure, dissemination or unauthorized use of Confidential Information, including, at a minimum, those measures it takes to protect its own confidential information of a similar</w:t>
      </w:r>
      <w:r w:rsidRPr="00E1019C">
        <w:rPr>
          <w:spacing w:val="-9"/>
          <w:sz w:val="18"/>
          <w:szCs w:val="28"/>
        </w:rPr>
        <w:t xml:space="preserve"> </w:t>
      </w:r>
      <w:r w:rsidRPr="00E1019C">
        <w:rPr>
          <w:sz w:val="18"/>
          <w:szCs w:val="28"/>
        </w:rPr>
        <w:t>nature.</w:t>
      </w:r>
    </w:p>
    <w:p w14:paraId="69C0674F" w14:textId="77777777" w:rsidR="008237A4" w:rsidRPr="00E1019C" w:rsidRDefault="00D376E6" w:rsidP="00C768E4">
      <w:pPr>
        <w:pStyle w:val="ListParagraph"/>
        <w:numPr>
          <w:ilvl w:val="0"/>
          <w:numId w:val="1"/>
        </w:numPr>
        <w:tabs>
          <w:tab w:val="left" w:pos="654"/>
        </w:tabs>
        <w:spacing w:before="117" w:line="204" w:lineRule="auto"/>
        <w:ind w:right="110" w:firstLine="0"/>
        <w:rPr>
          <w:sz w:val="18"/>
          <w:szCs w:val="28"/>
        </w:rPr>
      </w:pPr>
      <w:r w:rsidRPr="00E1019C">
        <w:rPr>
          <w:rFonts w:ascii="Arial"/>
          <w:b/>
          <w:sz w:val="18"/>
          <w:szCs w:val="28"/>
          <w:u w:val="single"/>
        </w:rPr>
        <w:t>Personne</w:t>
      </w:r>
      <w:r w:rsidRPr="00E1019C">
        <w:rPr>
          <w:rFonts w:ascii="Arial"/>
          <w:b/>
          <w:sz w:val="18"/>
          <w:szCs w:val="28"/>
        </w:rPr>
        <w:t>l.</w:t>
      </w:r>
      <w:r w:rsidRPr="00E1019C">
        <w:rPr>
          <w:rFonts w:ascii="Arial"/>
          <w:b/>
          <w:spacing w:val="-22"/>
          <w:sz w:val="18"/>
          <w:szCs w:val="28"/>
        </w:rPr>
        <w:t xml:space="preserve"> </w:t>
      </w:r>
      <w:r w:rsidRPr="00E1019C">
        <w:rPr>
          <w:sz w:val="18"/>
          <w:szCs w:val="28"/>
        </w:rPr>
        <w:t>Both</w:t>
      </w:r>
      <w:r w:rsidRPr="00E1019C">
        <w:rPr>
          <w:spacing w:val="-13"/>
          <w:sz w:val="18"/>
          <w:szCs w:val="28"/>
        </w:rPr>
        <w:t xml:space="preserve"> </w:t>
      </w:r>
      <w:r w:rsidRPr="00E1019C">
        <w:rPr>
          <w:sz w:val="18"/>
          <w:szCs w:val="28"/>
        </w:rPr>
        <w:t>parties</w:t>
      </w:r>
      <w:r w:rsidRPr="00E1019C">
        <w:rPr>
          <w:spacing w:val="-14"/>
          <w:sz w:val="18"/>
          <w:szCs w:val="28"/>
        </w:rPr>
        <w:t xml:space="preserve"> </w:t>
      </w:r>
      <w:r w:rsidRPr="00E1019C">
        <w:rPr>
          <w:sz w:val="18"/>
          <w:szCs w:val="28"/>
        </w:rPr>
        <w:t>will</w:t>
      </w:r>
      <w:r w:rsidRPr="00E1019C">
        <w:rPr>
          <w:spacing w:val="-14"/>
          <w:sz w:val="18"/>
          <w:szCs w:val="28"/>
        </w:rPr>
        <w:t xml:space="preserve"> </w:t>
      </w:r>
      <w:r w:rsidRPr="00E1019C">
        <w:rPr>
          <w:sz w:val="18"/>
          <w:szCs w:val="28"/>
        </w:rPr>
        <w:t>restrict</w:t>
      </w:r>
      <w:r w:rsidRPr="00E1019C">
        <w:rPr>
          <w:spacing w:val="-14"/>
          <w:sz w:val="18"/>
          <w:szCs w:val="28"/>
        </w:rPr>
        <w:t xml:space="preserve"> </w:t>
      </w:r>
      <w:r w:rsidRPr="00E1019C">
        <w:rPr>
          <w:sz w:val="18"/>
          <w:szCs w:val="28"/>
        </w:rPr>
        <w:t>the</w:t>
      </w:r>
      <w:r w:rsidRPr="00E1019C">
        <w:rPr>
          <w:spacing w:val="-17"/>
          <w:sz w:val="18"/>
          <w:szCs w:val="28"/>
        </w:rPr>
        <w:t xml:space="preserve"> </w:t>
      </w:r>
      <w:r w:rsidRPr="00E1019C">
        <w:rPr>
          <w:sz w:val="18"/>
          <w:szCs w:val="28"/>
        </w:rPr>
        <w:t>possession,</w:t>
      </w:r>
      <w:r w:rsidRPr="00E1019C">
        <w:rPr>
          <w:spacing w:val="-13"/>
          <w:sz w:val="18"/>
          <w:szCs w:val="28"/>
        </w:rPr>
        <w:t xml:space="preserve"> </w:t>
      </w:r>
      <w:r w:rsidRPr="00E1019C">
        <w:rPr>
          <w:sz w:val="18"/>
          <w:szCs w:val="28"/>
        </w:rPr>
        <w:t>knowledge</w:t>
      </w:r>
      <w:r w:rsidRPr="00E1019C">
        <w:rPr>
          <w:spacing w:val="-15"/>
          <w:sz w:val="18"/>
          <w:szCs w:val="28"/>
        </w:rPr>
        <w:t xml:space="preserve"> </w:t>
      </w:r>
      <w:r w:rsidRPr="00E1019C">
        <w:rPr>
          <w:sz w:val="18"/>
          <w:szCs w:val="28"/>
        </w:rPr>
        <w:t>and</w:t>
      </w:r>
      <w:r w:rsidRPr="00E1019C">
        <w:rPr>
          <w:spacing w:val="-14"/>
          <w:sz w:val="18"/>
          <w:szCs w:val="28"/>
        </w:rPr>
        <w:t xml:space="preserve"> </w:t>
      </w:r>
      <w:r w:rsidRPr="00E1019C">
        <w:rPr>
          <w:sz w:val="18"/>
          <w:szCs w:val="28"/>
        </w:rPr>
        <w:t>use</w:t>
      </w:r>
      <w:r w:rsidRPr="00E1019C">
        <w:rPr>
          <w:spacing w:val="-15"/>
          <w:sz w:val="18"/>
          <w:szCs w:val="28"/>
        </w:rPr>
        <w:t xml:space="preserve"> </w:t>
      </w:r>
      <w:r w:rsidRPr="00E1019C">
        <w:rPr>
          <w:sz w:val="18"/>
          <w:szCs w:val="28"/>
        </w:rPr>
        <w:t>of</w:t>
      </w:r>
      <w:r w:rsidRPr="00E1019C">
        <w:rPr>
          <w:spacing w:val="-13"/>
          <w:sz w:val="18"/>
          <w:szCs w:val="28"/>
        </w:rPr>
        <w:t xml:space="preserve"> </w:t>
      </w:r>
      <w:r w:rsidRPr="00E1019C">
        <w:rPr>
          <w:sz w:val="18"/>
          <w:szCs w:val="28"/>
        </w:rPr>
        <w:t>Confidential</w:t>
      </w:r>
      <w:r w:rsidRPr="00E1019C">
        <w:rPr>
          <w:spacing w:val="-16"/>
          <w:sz w:val="18"/>
          <w:szCs w:val="28"/>
        </w:rPr>
        <w:t xml:space="preserve"> </w:t>
      </w:r>
      <w:r w:rsidRPr="00E1019C">
        <w:rPr>
          <w:sz w:val="18"/>
          <w:szCs w:val="28"/>
        </w:rPr>
        <w:t>Information</w:t>
      </w:r>
      <w:r w:rsidRPr="00E1019C">
        <w:rPr>
          <w:spacing w:val="-14"/>
          <w:sz w:val="18"/>
          <w:szCs w:val="28"/>
        </w:rPr>
        <w:t xml:space="preserve"> </w:t>
      </w:r>
      <w:r w:rsidRPr="00E1019C">
        <w:rPr>
          <w:sz w:val="18"/>
          <w:szCs w:val="28"/>
        </w:rPr>
        <w:t>to</w:t>
      </w:r>
      <w:r w:rsidRPr="00E1019C">
        <w:rPr>
          <w:spacing w:val="-12"/>
          <w:sz w:val="18"/>
          <w:szCs w:val="28"/>
        </w:rPr>
        <w:t xml:space="preserve"> </w:t>
      </w:r>
      <w:r w:rsidRPr="00E1019C">
        <w:rPr>
          <w:sz w:val="18"/>
          <w:szCs w:val="28"/>
        </w:rPr>
        <w:t>each</w:t>
      </w:r>
      <w:r w:rsidRPr="00E1019C">
        <w:rPr>
          <w:spacing w:val="-14"/>
          <w:sz w:val="18"/>
          <w:szCs w:val="28"/>
        </w:rPr>
        <w:t xml:space="preserve"> </w:t>
      </w:r>
      <w:r w:rsidRPr="00E1019C">
        <w:rPr>
          <w:sz w:val="18"/>
          <w:szCs w:val="28"/>
        </w:rPr>
        <w:t>of</w:t>
      </w:r>
      <w:r w:rsidRPr="00E1019C">
        <w:rPr>
          <w:spacing w:val="-14"/>
          <w:sz w:val="18"/>
          <w:szCs w:val="28"/>
        </w:rPr>
        <w:t xml:space="preserve"> </w:t>
      </w:r>
      <w:r w:rsidRPr="00E1019C">
        <w:rPr>
          <w:sz w:val="18"/>
          <w:szCs w:val="28"/>
        </w:rPr>
        <w:t>its</w:t>
      </w:r>
      <w:r w:rsidRPr="00E1019C">
        <w:rPr>
          <w:spacing w:val="-13"/>
          <w:sz w:val="18"/>
          <w:szCs w:val="28"/>
        </w:rPr>
        <w:t xml:space="preserve"> </w:t>
      </w:r>
      <w:r w:rsidRPr="00E1019C">
        <w:rPr>
          <w:sz w:val="18"/>
          <w:szCs w:val="28"/>
        </w:rPr>
        <w:t>employees,</w:t>
      </w:r>
      <w:r w:rsidRPr="00E1019C">
        <w:rPr>
          <w:spacing w:val="-13"/>
          <w:sz w:val="18"/>
          <w:szCs w:val="28"/>
        </w:rPr>
        <w:t xml:space="preserve"> </w:t>
      </w:r>
      <w:r w:rsidRPr="00E1019C">
        <w:rPr>
          <w:sz w:val="18"/>
          <w:szCs w:val="28"/>
        </w:rPr>
        <w:t>agents</w:t>
      </w:r>
      <w:r w:rsidRPr="00E1019C">
        <w:rPr>
          <w:spacing w:val="-13"/>
          <w:sz w:val="18"/>
          <w:szCs w:val="28"/>
        </w:rPr>
        <w:t xml:space="preserve"> </w:t>
      </w:r>
      <w:r w:rsidRPr="00E1019C">
        <w:rPr>
          <w:sz w:val="18"/>
          <w:szCs w:val="28"/>
        </w:rPr>
        <w:t>and</w:t>
      </w:r>
      <w:r w:rsidRPr="00E1019C">
        <w:rPr>
          <w:spacing w:val="-14"/>
          <w:sz w:val="18"/>
          <w:szCs w:val="28"/>
        </w:rPr>
        <w:t xml:space="preserve"> </w:t>
      </w:r>
      <w:r w:rsidRPr="00E1019C">
        <w:rPr>
          <w:sz w:val="18"/>
          <w:szCs w:val="28"/>
        </w:rPr>
        <w:t>subcontractors who (</w:t>
      </w:r>
      <w:proofErr w:type="spellStart"/>
      <w:r w:rsidRPr="00E1019C">
        <w:rPr>
          <w:sz w:val="18"/>
          <w:szCs w:val="28"/>
        </w:rPr>
        <w:t>i</w:t>
      </w:r>
      <w:proofErr w:type="spellEnd"/>
      <w:r w:rsidRPr="00E1019C">
        <w:rPr>
          <w:sz w:val="18"/>
          <w:szCs w:val="28"/>
        </w:rPr>
        <w:t>) has a need to know the Confidential Information, and (ii) is legally obligated to protect the Confidential Information to the same or greater degree as required</w:t>
      </w:r>
      <w:r w:rsidRPr="00E1019C">
        <w:rPr>
          <w:spacing w:val="-2"/>
          <w:sz w:val="18"/>
          <w:szCs w:val="28"/>
        </w:rPr>
        <w:t xml:space="preserve"> </w:t>
      </w:r>
      <w:r w:rsidRPr="00E1019C">
        <w:rPr>
          <w:sz w:val="18"/>
          <w:szCs w:val="28"/>
        </w:rPr>
        <w:t>under</w:t>
      </w:r>
      <w:r w:rsidRPr="00E1019C">
        <w:rPr>
          <w:spacing w:val="-2"/>
          <w:sz w:val="18"/>
          <w:szCs w:val="28"/>
        </w:rPr>
        <w:t xml:space="preserve"> </w:t>
      </w:r>
      <w:r w:rsidRPr="00E1019C">
        <w:rPr>
          <w:sz w:val="18"/>
          <w:szCs w:val="28"/>
        </w:rPr>
        <w:t>this</w:t>
      </w:r>
      <w:r w:rsidRPr="00E1019C">
        <w:rPr>
          <w:spacing w:val="-1"/>
          <w:sz w:val="18"/>
          <w:szCs w:val="28"/>
        </w:rPr>
        <w:t xml:space="preserve"> </w:t>
      </w:r>
      <w:r w:rsidRPr="00E1019C">
        <w:rPr>
          <w:sz w:val="18"/>
          <w:szCs w:val="28"/>
        </w:rPr>
        <w:t>Agreement.</w:t>
      </w:r>
      <w:r w:rsidRPr="00E1019C">
        <w:rPr>
          <w:spacing w:val="-2"/>
          <w:sz w:val="18"/>
          <w:szCs w:val="28"/>
        </w:rPr>
        <w:t xml:space="preserve"> </w:t>
      </w:r>
      <w:r w:rsidRPr="00E1019C">
        <w:rPr>
          <w:sz w:val="18"/>
          <w:szCs w:val="28"/>
        </w:rPr>
        <w:t>Both</w:t>
      </w:r>
      <w:r w:rsidRPr="00E1019C">
        <w:rPr>
          <w:spacing w:val="-2"/>
          <w:sz w:val="18"/>
          <w:szCs w:val="28"/>
        </w:rPr>
        <w:t xml:space="preserve"> </w:t>
      </w:r>
      <w:r w:rsidRPr="00E1019C">
        <w:rPr>
          <w:sz w:val="18"/>
          <w:szCs w:val="28"/>
        </w:rPr>
        <w:t>parties</w:t>
      </w:r>
      <w:r w:rsidRPr="00E1019C">
        <w:rPr>
          <w:spacing w:val="1"/>
          <w:sz w:val="18"/>
          <w:szCs w:val="28"/>
        </w:rPr>
        <w:t xml:space="preserve"> </w:t>
      </w:r>
      <w:r w:rsidRPr="00E1019C">
        <w:rPr>
          <w:sz w:val="18"/>
          <w:szCs w:val="28"/>
        </w:rPr>
        <w:t>will</w:t>
      </w:r>
      <w:r w:rsidRPr="00E1019C">
        <w:rPr>
          <w:spacing w:val="-3"/>
          <w:sz w:val="18"/>
          <w:szCs w:val="28"/>
        </w:rPr>
        <w:t xml:space="preserve"> </w:t>
      </w:r>
      <w:r w:rsidRPr="00E1019C">
        <w:rPr>
          <w:sz w:val="18"/>
          <w:szCs w:val="28"/>
        </w:rPr>
        <w:t>ensure</w:t>
      </w:r>
      <w:r w:rsidRPr="00E1019C">
        <w:rPr>
          <w:spacing w:val="-3"/>
          <w:sz w:val="18"/>
          <w:szCs w:val="28"/>
        </w:rPr>
        <w:t xml:space="preserve"> </w:t>
      </w:r>
      <w:r w:rsidRPr="00E1019C">
        <w:rPr>
          <w:sz w:val="18"/>
          <w:szCs w:val="28"/>
        </w:rPr>
        <w:t>that</w:t>
      </w:r>
      <w:r w:rsidRPr="00E1019C">
        <w:rPr>
          <w:spacing w:val="-2"/>
          <w:sz w:val="18"/>
          <w:szCs w:val="28"/>
        </w:rPr>
        <w:t xml:space="preserve"> </w:t>
      </w:r>
      <w:r w:rsidRPr="00E1019C">
        <w:rPr>
          <w:sz w:val="18"/>
          <w:szCs w:val="28"/>
        </w:rPr>
        <w:t>its</w:t>
      </w:r>
      <w:r w:rsidRPr="00E1019C">
        <w:rPr>
          <w:spacing w:val="-1"/>
          <w:sz w:val="18"/>
          <w:szCs w:val="28"/>
        </w:rPr>
        <w:t xml:space="preserve"> </w:t>
      </w:r>
      <w:r w:rsidRPr="00E1019C">
        <w:rPr>
          <w:sz w:val="18"/>
          <w:szCs w:val="28"/>
        </w:rPr>
        <w:t>employees, agents,</w:t>
      </w:r>
      <w:r w:rsidRPr="00E1019C">
        <w:rPr>
          <w:spacing w:val="-4"/>
          <w:sz w:val="18"/>
          <w:szCs w:val="28"/>
        </w:rPr>
        <w:t xml:space="preserve"> </w:t>
      </w:r>
      <w:r w:rsidRPr="00E1019C">
        <w:rPr>
          <w:sz w:val="18"/>
          <w:szCs w:val="28"/>
        </w:rPr>
        <w:t>subcontractors and</w:t>
      </w:r>
      <w:r w:rsidRPr="00E1019C">
        <w:rPr>
          <w:spacing w:val="-2"/>
          <w:sz w:val="18"/>
          <w:szCs w:val="28"/>
        </w:rPr>
        <w:t xml:space="preserve"> </w:t>
      </w:r>
      <w:r w:rsidRPr="00E1019C">
        <w:rPr>
          <w:sz w:val="18"/>
          <w:szCs w:val="28"/>
        </w:rPr>
        <w:t>affiliates</w:t>
      </w:r>
      <w:r w:rsidRPr="00E1019C">
        <w:rPr>
          <w:spacing w:val="-1"/>
          <w:sz w:val="18"/>
          <w:szCs w:val="28"/>
        </w:rPr>
        <w:t xml:space="preserve"> </w:t>
      </w:r>
      <w:r w:rsidRPr="00E1019C">
        <w:rPr>
          <w:sz w:val="18"/>
          <w:szCs w:val="28"/>
        </w:rPr>
        <w:t>comply</w:t>
      </w:r>
      <w:r w:rsidRPr="00E1019C">
        <w:rPr>
          <w:spacing w:val="-1"/>
          <w:sz w:val="18"/>
          <w:szCs w:val="28"/>
        </w:rPr>
        <w:t xml:space="preserve"> </w:t>
      </w:r>
      <w:r w:rsidRPr="00E1019C">
        <w:rPr>
          <w:sz w:val="18"/>
          <w:szCs w:val="28"/>
        </w:rPr>
        <w:t>with</w:t>
      </w:r>
      <w:r w:rsidRPr="00E1019C">
        <w:rPr>
          <w:spacing w:val="-1"/>
          <w:sz w:val="18"/>
          <w:szCs w:val="28"/>
        </w:rPr>
        <w:t xml:space="preserve"> </w:t>
      </w:r>
      <w:r w:rsidRPr="00E1019C">
        <w:rPr>
          <w:sz w:val="18"/>
          <w:szCs w:val="28"/>
        </w:rPr>
        <w:t>this</w:t>
      </w:r>
      <w:r w:rsidRPr="00E1019C">
        <w:rPr>
          <w:spacing w:val="-1"/>
          <w:sz w:val="18"/>
          <w:szCs w:val="28"/>
        </w:rPr>
        <w:t xml:space="preserve"> </w:t>
      </w:r>
      <w:r w:rsidRPr="00E1019C">
        <w:rPr>
          <w:sz w:val="18"/>
          <w:szCs w:val="28"/>
        </w:rPr>
        <w:t>Agreement.</w:t>
      </w:r>
    </w:p>
    <w:p w14:paraId="1548444D" w14:textId="77777777" w:rsidR="008237A4" w:rsidRPr="00E1019C" w:rsidRDefault="00D376E6" w:rsidP="00C768E4">
      <w:pPr>
        <w:pStyle w:val="ListParagraph"/>
        <w:numPr>
          <w:ilvl w:val="0"/>
          <w:numId w:val="1"/>
        </w:numPr>
        <w:tabs>
          <w:tab w:val="left" w:pos="654"/>
        </w:tabs>
        <w:spacing w:before="118" w:line="204" w:lineRule="auto"/>
        <w:ind w:right="110" w:firstLine="0"/>
        <w:rPr>
          <w:sz w:val="18"/>
          <w:szCs w:val="28"/>
        </w:rPr>
      </w:pPr>
      <w:r w:rsidRPr="00E1019C">
        <w:rPr>
          <w:rFonts w:ascii="Arial" w:hAnsi="Arial"/>
          <w:b/>
          <w:sz w:val="18"/>
          <w:szCs w:val="28"/>
          <w:u w:val="single"/>
        </w:rPr>
        <w:t>Disclosures</w:t>
      </w:r>
      <w:r w:rsidRPr="00E1019C">
        <w:rPr>
          <w:rFonts w:ascii="Arial" w:hAnsi="Arial"/>
          <w:b/>
          <w:spacing w:val="-29"/>
          <w:sz w:val="18"/>
          <w:szCs w:val="28"/>
          <w:u w:val="single"/>
        </w:rPr>
        <w:t xml:space="preserve"> </w:t>
      </w:r>
      <w:r w:rsidRPr="00E1019C">
        <w:rPr>
          <w:rFonts w:ascii="Arial" w:hAnsi="Arial"/>
          <w:b/>
          <w:sz w:val="18"/>
          <w:szCs w:val="28"/>
          <w:u w:val="single"/>
        </w:rPr>
        <w:t>to</w:t>
      </w:r>
      <w:r w:rsidRPr="00E1019C">
        <w:rPr>
          <w:rFonts w:ascii="Arial" w:hAnsi="Arial"/>
          <w:b/>
          <w:spacing w:val="-27"/>
          <w:sz w:val="18"/>
          <w:szCs w:val="28"/>
          <w:u w:val="single"/>
        </w:rPr>
        <w:t xml:space="preserve"> </w:t>
      </w:r>
      <w:r w:rsidRPr="00E1019C">
        <w:rPr>
          <w:rFonts w:ascii="Arial" w:hAnsi="Arial"/>
          <w:b/>
          <w:sz w:val="18"/>
          <w:szCs w:val="28"/>
          <w:u w:val="single"/>
        </w:rPr>
        <w:t>Governmental</w:t>
      </w:r>
      <w:r w:rsidRPr="00E1019C">
        <w:rPr>
          <w:rFonts w:ascii="Arial" w:hAnsi="Arial"/>
          <w:b/>
          <w:spacing w:val="-28"/>
          <w:sz w:val="18"/>
          <w:szCs w:val="28"/>
          <w:u w:val="single"/>
        </w:rPr>
        <w:t xml:space="preserve"> </w:t>
      </w:r>
      <w:r w:rsidRPr="00E1019C">
        <w:rPr>
          <w:rFonts w:ascii="Arial" w:hAnsi="Arial"/>
          <w:b/>
          <w:sz w:val="18"/>
          <w:szCs w:val="28"/>
          <w:u w:val="single"/>
        </w:rPr>
        <w:t>Entities</w:t>
      </w:r>
      <w:r w:rsidRPr="00E1019C">
        <w:rPr>
          <w:rFonts w:ascii="Arial" w:hAnsi="Arial"/>
          <w:b/>
          <w:sz w:val="18"/>
          <w:szCs w:val="28"/>
        </w:rPr>
        <w:t>.</w:t>
      </w:r>
      <w:r w:rsidRPr="00E1019C">
        <w:rPr>
          <w:rFonts w:ascii="Arial" w:hAnsi="Arial"/>
          <w:b/>
          <w:spacing w:val="-27"/>
          <w:sz w:val="18"/>
          <w:szCs w:val="28"/>
        </w:rPr>
        <w:t xml:space="preserve"> </w:t>
      </w:r>
      <w:r w:rsidRPr="00E1019C">
        <w:rPr>
          <w:sz w:val="18"/>
          <w:szCs w:val="28"/>
        </w:rPr>
        <w:t>Both</w:t>
      </w:r>
      <w:r w:rsidRPr="00E1019C">
        <w:rPr>
          <w:spacing w:val="-21"/>
          <w:sz w:val="18"/>
          <w:szCs w:val="28"/>
        </w:rPr>
        <w:t xml:space="preserve"> </w:t>
      </w:r>
      <w:r w:rsidRPr="00E1019C">
        <w:rPr>
          <w:sz w:val="18"/>
          <w:szCs w:val="28"/>
        </w:rPr>
        <w:t>parties</w:t>
      </w:r>
      <w:r w:rsidRPr="00E1019C">
        <w:rPr>
          <w:spacing w:val="-19"/>
          <w:sz w:val="18"/>
          <w:szCs w:val="28"/>
        </w:rPr>
        <w:t xml:space="preserve"> </w:t>
      </w:r>
      <w:r w:rsidRPr="00E1019C">
        <w:rPr>
          <w:sz w:val="18"/>
          <w:szCs w:val="28"/>
        </w:rPr>
        <w:t>may</w:t>
      </w:r>
      <w:r w:rsidRPr="00E1019C">
        <w:rPr>
          <w:spacing w:val="-20"/>
          <w:sz w:val="18"/>
          <w:szCs w:val="28"/>
        </w:rPr>
        <w:t xml:space="preserve"> </w:t>
      </w:r>
      <w:r w:rsidRPr="00E1019C">
        <w:rPr>
          <w:sz w:val="18"/>
          <w:szCs w:val="28"/>
        </w:rPr>
        <w:t>disclose</w:t>
      </w:r>
      <w:r w:rsidRPr="00E1019C">
        <w:rPr>
          <w:spacing w:val="-22"/>
          <w:sz w:val="18"/>
          <w:szCs w:val="28"/>
        </w:rPr>
        <w:t xml:space="preserve"> </w:t>
      </w:r>
      <w:r w:rsidRPr="00E1019C">
        <w:rPr>
          <w:sz w:val="18"/>
          <w:szCs w:val="28"/>
        </w:rPr>
        <w:t>Confidential</w:t>
      </w:r>
      <w:r w:rsidRPr="00E1019C">
        <w:rPr>
          <w:spacing w:val="-20"/>
          <w:sz w:val="18"/>
          <w:szCs w:val="28"/>
        </w:rPr>
        <w:t xml:space="preserve"> </w:t>
      </w:r>
      <w:r w:rsidRPr="00E1019C">
        <w:rPr>
          <w:sz w:val="18"/>
          <w:szCs w:val="28"/>
        </w:rPr>
        <w:t>Information</w:t>
      </w:r>
      <w:r w:rsidRPr="00E1019C">
        <w:rPr>
          <w:spacing w:val="-21"/>
          <w:sz w:val="18"/>
          <w:szCs w:val="28"/>
        </w:rPr>
        <w:t xml:space="preserve"> </w:t>
      </w:r>
      <w:r w:rsidRPr="00E1019C">
        <w:rPr>
          <w:sz w:val="18"/>
          <w:szCs w:val="28"/>
        </w:rPr>
        <w:t>as</w:t>
      </w:r>
      <w:r w:rsidRPr="00E1019C">
        <w:rPr>
          <w:spacing w:val="-20"/>
          <w:sz w:val="18"/>
          <w:szCs w:val="28"/>
        </w:rPr>
        <w:t xml:space="preserve"> </w:t>
      </w:r>
      <w:r w:rsidRPr="00E1019C">
        <w:rPr>
          <w:sz w:val="18"/>
          <w:szCs w:val="28"/>
        </w:rPr>
        <w:t>required</w:t>
      </w:r>
      <w:r w:rsidRPr="00E1019C">
        <w:rPr>
          <w:spacing w:val="-20"/>
          <w:sz w:val="18"/>
          <w:szCs w:val="28"/>
        </w:rPr>
        <w:t xml:space="preserve"> </w:t>
      </w:r>
      <w:r w:rsidRPr="00E1019C">
        <w:rPr>
          <w:sz w:val="18"/>
          <w:szCs w:val="28"/>
        </w:rPr>
        <w:t>to</w:t>
      </w:r>
      <w:r w:rsidRPr="00E1019C">
        <w:rPr>
          <w:spacing w:val="-21"/>
          <w:sz w:val="18"/>
          <w:szCs w:val="28"/>
        </w:rPr>
        <w:t xml:space="preserve"> </w:t>
      </w:r>
      <w:r w:rsidRPr="00E1019C">
        <w:rPr>
          <w:sz w:val="18"/>
          <w:szCs w:val="28"/>
        </w:rPr>
        <w:t>comply</w:t>
      </w:r>
      <w:r w:rsidRPr="00E1019C">
        <w:rPr>
          <w:spacing w:val="-20"/>
          <w:sz w:val="18"/>
          <w:szCs w:val="28"/>
        </w:rPr>
        <w:t xml:space="preserve"> </w:t>
      </w:r>
      <w:r w:rsidRPr="00E1019C">
        <w:rPr>
          <w:sz w:val="18"/>
          <w:szCs w:val="28"/>
        </w:rPr>
        <w:t>with</w:t>
      </w:r>
      <w:r w:rsidRPr="00E1019C">
        <w:rPr>
          <w:spacing w:val="-20"/>
          <w:sz w:val="18"/>
          <w:szCs w:val="28"/>
        </w:rPr>
        <w:t xml:space="preserve"> </w:t>
      </w:r>
      <w:r w:rsidRPr="00E1019C">
        <w:rPr>
          <w:sz w:val="18"/>
          <w:szCs w:val="28"/>
        </w:rPr>
        <w:t>orders</w:t>
      </w:r>
      <w:r w:rsidRPr="00E1019C">
        <w:rPr>
          <w:spacing w:val="-20"/>
          <w:sz w:val="18"/>
          <w:szCs w:val="28"/>
        </w:rPr>
        <w:t xml:space="preserve"> </w:t>
      </w:r>
      <w:r w:rsidRPr="00E1019C">
        <w:rPr>
          <w:sz w:val="18"/>
          <w:szCs w:val="28"/>
        </w:rPr>
        <w:t>of</w:t>
      </w:r>
      <w:r w:rsidRPr="00E1019C">
        <w:rPr>
          <w:spacing w:val="-20"/>
          <w:sz w:val="18"/>
          <w:szCs w:val="28"/>
        </w:rPr>
        <w:t xml:space="preserve"> </w:t>
      </w:r>
      <w:r w:rsidRPr="00E1019C">
        <w:rPr>
          <w:sz w:val="18"/>
          <w:szCs w:val="28"/>
        </w:rPr>
        <w:t>governmental</w:t>
      </w:r>
      <w:r w:rsidRPr="00E1019C">
        <w:rPr>
          <w:spacing w:val="-21"/>
          <w:sz w:val="18"/>
          <w:szCs w:val="28"/>
        </w:rPr>
        <w:t xml:space="preserve"> </w:t>
      </w:r>
      <w:r w:rsidRPr="00E1019C">
        <w:rPr>
          <w:sz w:val="18"/>
          <w:szCs w:val="28"/>
        </w:rPr>
        <w:t>entities with</w:t>
      </w:r>
      <w:r w:rsidRPr="00E1019C">
        <w:rPr>
          <w:spacing w:val="-7"/>
          <w:sz w:val="18"/>
          <w:szCs w:val="28"/>
        </w:rPr>
        <w:t xml:space="preserve"> </w:t>
      </w:r>
      <w:r w:rsidRPr="00E1019C">
        <w:rPr>
          <w:sz w:val="18"/>
          <w:szCs w:val="28"/>
        </w:rPr>
        <w:t>jurisdiction</w:t>
      </w:r>
      <w:r w:rsidRPr="00E1019C">
        <w:rPr>
          <w:spacing w:val="-7"/>
          <w:sz w:val="18"/>
          <w:szCs w:val="28"/>
        </w:rPr>
        <w:t xml:space="preserve"> </w:t>
      </w:r>
      <w:r w:rsidRPr="00E1019C">
        <w:rPr>
          <w:sz w:val="18"/>
          <w:szCs w:val="28"/>
        </w:rPr>
        <w:t>over</w:t>
      </w:r>
      <w:r w:rsidRPr="00E1019C">
        <w:rPr>
          <w:spacing w:val="-5"/>
          <w:sz w:val="18"/>
          <w:szCs w:val="28"/>
        </w:rPr>
        <w:t xml:space="preserve"> </w:t>
      </w:r>
      <w:r w:rsidRPr="00E1019C">
        <w:rPr>
          <w:sz w:val="18"/>
          <w:szCs w:val="28"/>
        </w:rPr>
        <w:t>it,</w:t>
      </w:r>
      <w:r w:rsidRPr="00E1019C">
        <w:rPr>
          <w:spacing w:val="-6"/>
          <w:sz w:val="18"/>
          <w:szCs w:val="28"/>
        </w:rPr>
        <w:t xml:space="preserve"> </w:t>
      </w:r>
      <w:r w:rsidRPr="00E1019C">
        <w:rPr>
          <w:sz w:val="18"/>
          <w:szCs w:val="28"/>
        </w:rPr>
        <w:t>if</w:t>
      </w:r>
      <w:r w:rsidRPr="00E1019C">
        <w:rPr>
          <w:spacing w:val="-5"/>
          <w:sz w:val="18"/>
          <w:szCs w:val="28"/>
        </w:rPr>
        <w:t xml:space="preserve"> </w:t>
      </w:r>
      <w:r w:rsidRPr="00E1019C">
        <w:rPr>
          <w:sz w:val="18"/>
          <w:szCs w:val="28"/>
        </w:rPr>
        <w:t>any</w:t>
      </w:r>
      <w:r w:rsidRPr="00E1019C">
        <w:rPr>
          <w:spacing w:val="-5"/>
          <w:sz w:val="18"/>
          <w:szCs w:val="28"/>
        </w:rPr>
        <w:t xml:space="preserve"> </w:t>
      </w:r>
      <w:r w:rsidRPr="00E1019C">
        <w:rPr>
          <w:sz w:val="18"/>
          <w:szCs w:val="28"/>
        </w:rPr>
        <w:t>party</w:t>
      </w:r>
      <w:r w:rsidRPr="00E1019C">
        <w:rPr>
          <w:spacing w:val="-5"/>
          <w:sz w:val="18"/>
          <w:szCs w:val="28"/>
        </w:rPr>
        <w:t xml:space="preserve"> </w:t>
      </w:r>
      <w:r w:rsidRPr="00E1019C">
        <w:rPr>
          <w:sz w:val="18"/>
          <w:szCs w:val="28"/>
        </w:rPr>
        <w:t>(</w:t>
      </w:r>
      <w:proofErr w:type="spellStart"/>
      <w:r w:rsidRPr="00E1019C">
        <w:rPr>
          <w:sz w:val="18"/>
          <w:szCs w:val="28"/>
        </w:rPr>
        <w:t>i</w:t>
      </w:r>
      <w:proofErr w:type="spellEnd"/>
      <w:r w:rsidRPr="00E1019C">
        <w:rPr>
          <w:sz w:val="18"/>
          <w:szCs w:val="28"/>
        </w:rPr>
        <w:t>)</w:t>
      </w:r>
      <w:r w:rsidRPr="00E1019C">
        <w:rPr>
          <w:spacing w:val="-6"/>
          <w:sz w:val="18"/>
          <w:szCs w:val="28"/>
        </w:rPr>
        <w:t xml:space="preserve"> </w:t>
      </w:r>
      <w:r w:rsidRPr="00E1019C">
        <w:rPr>
          <w:sz w:val="18"/>
          <w:szCs w:val="28"/>
        </w:rPr>
        <w:t>gives</w:t>
      </w:r>
      <w:r w:rsidRPr="00E1019C">
        <w:rPr>
          <w:spacing w:val="-5"/>
          <w:sz w:val="18"/>
          <w:szCs w:val="28"/>
        </w:rPr>
        <w:t xml:space="preserve"> </w:t>
      </w:r>
      <w:r w:rsidRPr="00E1019C">
        <w:rPr>
          <w:sz w:val="18"/>
          <w:szCs w:val="28"/>
        </w:rPr>
        <w:t>to</w:t>
      </w:r>
      <w:r w:rsidRPr="00E1019C">
        <w:rPr>
          <w:spacing w:val="-7"/>
          <w:sz w:val="18"/>
          <w:szCs w:val="28"/>
        </w:rPr>
        <w:t xml:space="preserve"> </w:t>
      </w:r>
      <w:r w:rsidRPr="00E1019C">
        <w:rPr>
          <w:sz w:val="18"/>
          <w:szCs w:val="28"/>
        </w:rPr>
        <w:t>the</w:t>
      </w:r>
      <w:r w:rsidRPr="00E1019C">
        <w:rPr>
          <w:spacing w:val="-7"/>
          <w:sz w:val="18"/>
          <w:szCs w:val="28"/>
        </w:rPr>
        <w:t xml:space="preserve"> </w:t>
      </w:r>
      <w:r w:rsidRPr="00E1019C">
        <w:rPr>
          <w:sz w:val="18"/>
          <w:szCs w:val="28"/>
        </w:rPr>
        <w:t>other</w:t>
      </w:r>
      <w:r w:rsidRPr="00E1019C">
        <w:rPr>
          <w:spacing w:val="-6"/>
          <w:sz w:val="18"/>
          <w:szCs w:val="28"/>
        </w:rPr>
        <w:t xml:space="preserve"> </w:t>
      </w:r>
      <w:r w:rsidRPr="00E1019C">
        <w:rPr>
          <w:sz w:val="18"/>
          <w:szCs w:val="28"/>
        </w:rPr>
        <w:t>party</w:t>
      </w:r>
      <w:r w:rsidRPr="00E1019C">
        <w:rPr>
          <w:spacing w:val="-4"/>
          <w:sz w:val="18"/>
          <w:szCs w:val="28"/>
        </w:rPr>
        <w:t xml:space="preserve"> </w:t>
      </w:r>
      <w:r w:rsidRPr="00E1019C">
        <w:rPr>
          <w:sz w:val="18"/>
          <w:szCs w:val="28"/>
        </w:rPr>
        <w:t>prior</w:t>
      </w:r>
      <w:r w:rsidRPr="00E1019C">
        <w:rPr>
          <w:spacing w:val="-6"/>
          <w:sz w:val="18"/>
          <w:szCs w:val="28"/>
        </w:rPr>
        <w:t xml:space="preserve"> </w:t>
      </w:r>
      <w:r w:rsidRPr="00E1019C">
        <w:rPr>
          <w:sz w:val="18"/>
          <w:szCs w:val="28"/>
        </w:rPr>
        <w:t>written</w:t>
      </w:r>
      <w:r w:rsidRPr="00E1019C">
        <w:rPr>
          <w:spacing w:val="-7"/>
          <w:sz w:val="18"/>
          <w:szCs w:val="28"/>
        </w:rPr>
        <w:t xml:space="preserve"> </w:t>
      </w:r>
      <w:r w:rsidRPr="00E1019C">
        <w:rPr>
          <w:sz w:val="18"/>
          <w:szCs w:val="28"/>
        </w:rPr>
        <w:t>notice</w:t>
      </w:r>
      <w:r w:rsidRPr="00E1019C">
        <w:rPr>
          <w:spacing w:val="-7"/>
          <w:sz w:val="18"/>
          <w:szCs w:val="28"/>
        </w:rPr>
        <w:t xml:space="preserve"> </w:t>
      </w:r>
      <w:r w:rsidRPr="00E1019C">
        <w:rPr>
          <w:sz w:val="18"/>
          <w:szCs w:val="28"/>
        </w:rPr>
        <w:t>sufficient</w:t>
      </w:r>
      <w:r w:rsidRPr="00E1019C">
        <w:rPr>
          <w:spacing w:val="-7"/>
          <w:sz w:val="18"/>
          <w:szCs w:val="28"/>
        </w:rPr>
        <w:t xml:space="preserve"> </w:t>
      </w:r>
      <w:r w:rsidRPr="00E1019C">
        <w:rPr>
          <w:sz w:val="18"/>
          <w:szCs w:val="28"/>
        </w:rPr>
        <w:t>to</w:t>
      </w:r>
      <w:r w:rsidRPr="00E1019C">
        <w:rPr>
          <w:spacing w:val="-6"/>
          <w:sz w:val="18"/>
          <w:szCs w:val="28"/>
        </w:rPr>
        <w:t xml:space="preserve"> </w:t>
      </w:r>
      <w:r w:rsidRPr="00E1019C">
        <w:rPr>
          <w:sz w:val="18"/>
          <w:szCs w:val="28"/>
        </w:rPr>
        <w:t>allow</w:t>
      </w:r>
      <w:r w:rsidRPr="00E1019C">
        <w:rPr>
          <w:spacing w:val="-5"/>
          <w:sz w:val="18"/>
          <w:szCs w:val="28"/>
        </w:rPr>
        <w:t xml:space="preserve"> </w:t>
      </w:r>
      <w:r w:rsidRPr="00E1019C">
        <w:rPr>
          <w:sz w:val="18"/>
          <w:szCs w:val="28"/>
        </w:rPr>
        <w:t>the</w:t>
      </w:r>
      <w:r w:rsidRPr="00E1019C">
        <w:rPr>
          <w:spacing w:val="-7"/>
          <w:sz w:val="18"/>
          <w:szCs w:val="28"/>
        </w:rPr>
        <w:t xml:space="preserve"> </w:t>
      </w:r>
      <w:r w:rsidRPr="00E1019C">
        <w:rPr>
          <w:sz w:val="18"/>
          <w:szCs w:val="28"/>
        </w:rPr>
        <w:t>other</w:t>
      </w:r>
      <w:r w:rsidRPr="00E1019C">
        <w:rPr>
          <w:spacing w:val="-6"/>
          <w:sz w:val="18"/>
          <w:szCs w:val="28"/>
        </w:rPr>
        <w:t xml:space="preserve"> </w:t>
      </w:r>
      <w:r w:rsidRPr="00E1019C">
        <w:rPr>
          <w:sz w:val="18"/>
          <w:szCs w:val="28"/>
        </w:rPr>
        <w:t>party</w:t>
      </w:r>
      <w:r w:rsidRPr="00E1019C">
        <w:rPr>
          <w:spacing w:val="-6"/>
          <w:sz w:val="18"/>
          <w:szCs w:val="28"/>
        </w:rPr>
        <w:t xml:space="preserve"> </w:t>
      </w:r>
      <w:r w:rsidRPr="00E1019C">
        <w:rPr>
          <w:sz w:val="18"/>
          <w:szCs w:val="28"/>
        </w:rPr>
        <w:t>to</w:t>
      </w:r>
      <w:r w:rsidRPr="00E1019C">
        <w:rPr>
          <w:spacing w:val="-6"/>
          <w:sz w:val="18"/>
          <w:szCs w:val="28"/>
        </w:rPr>
        <w:t xml:space="preserve"> </w:t>
      </w:r>
      <w:r w:rsidRPr="00E1019C">
        <w:rPr>
          <w:sz w:val="18"/>
          <w:szCs w:val="28"/>
        </w:rPr>
        <w:t>seek</w:t>
      </w:r>
      <w:r w:rsidRPr="00E1019C">
        <w:rPr>
          <w:spacing w:val="-6"/>
          <w:sz w:val="18"/>
          <w:szCs w:val="28"/>
        </w:rPr>
        <w:t xml:space="preserve"> </w:t>
      </w:r>
      <w:r w:rsidRPr="00E1019C">
        <w:rPr>
          <w:sz w:val="18"/>
          <w:szCs w:val="28"/>
        </w:rPr>
        <w:t>a</w:t>
      </w:r>
      <w:r w:rsidRPr="00E1019C">
        <w:rPr>
          <w:spacing w:val="-6"/>
          <w:sz w:val="18"/>
          <w:szCs w:val="28"/>
        </w:rPr>
        <w:t xml:space="preserve"> </w:t>
      </w:r>
      <w:r w:rsidRPr="00E1019C">
        <w:rPr>
          <w:sz w:val="18"/>
          <w:szCs w:val="28"/>
        </w:rPr>
        <w:t>protective</w:t>
      </w:r>
      <w:r w:rsidRPr="00E1019C">
        <w:rPr>
          <w:spacing w:val="-8"/>
          <w:sz w:val="18"/>
          <w:szCs w:val="28"/>
        </w:rPr>
        <w:t xml:space="preserve"> </w:t>
      </w:r>
      <w:r w:rsidRPr="00E1019C">
        <w:rPr>
          <w:sz w:val="18"/>
          <w:szCs w:val="28"/>
        </w:rPr>
        <w:t>order</w:t>
      </w:r>
      <w:r w:rsidRPr="00E1019C">
        <w:rPr>
          <w:spacing w:val="-6"/>
          <w:sz w:val="18"/>
          <w:szCs w:val="28"/>
        </w:rPr>
        <w:t xml:space="preserve"> </w:t>
      </w:r>
      <w:r w:rsidRPr="00E1019C">
        <w:rPr>
          <w:sz w:val="18"/>
          <w:szCs w:val="28"/>
        </w:rPr>
        <w:t>or</w:t>
      </w:r>
      <w:r w:rsidRPr="00E1019C">
        <w:rPr>
          <w:spacing w:val="-5"/>
          <w:sz w:val="18"/>
          <w:szCs w:val="28"/>
        </w:rPr>
        <w:t xml:space="preserve"> </w:t>
      </w:r>
      <w:r w:rsidRPr="00E1019C">
        <w:rPr>
          <w:sz w:val="18"/>
          <w:szCs w:val="28"/>
        </w:rPr>
        <w:t>other</w:t>
      </w:r>
      <w:r w:rsidRPr="00E1019C">
        <w:rPr>
          <w:spacing w:val="-6"/>
          <w:sz w:val="18"/>
          <w:szCs w:val="28"/>
        </w:rPr>
        <w:t xml:space="preserve"> </w:t>
      </w:r>
      <w:r w:rsidRPr="00E1019C">
        <w:rPr>
          <w:sz w:val="18"/>
          <w:szCs w:val="28"/>
        </w:rPr>
        <w:t>remedy (except to the extent that party’s compliance would cause it to violate an order of the governmental entity or other legal requirement), (ii) discloses only such information</w:t>
      </w:r>
      <w:r w:rsidRPr="00E1019C">
        <w:rPr>
          <w:spacing w:val="-9"/>
          <w:sz w:val="18"/>
          <w:szCs w:val="28"/>
        </w:rPr>
        <w:t xml:space="preserve"> </w:t>
      </w:r>
      <w:r w:rsidRPr="00E1019C">
        <w:rPr>
          <w:sz w:val="18"/>
          <w:szCs w:val="28"/>
        </w:rPr>
        <w:t>as</w:t>
      </w:r>
      <w:r w:rsidRPr="00E1019C">
        <w:rPr>
          <w:spacing w:val="-7"/>
          <w:sz w:val="18"/>
          <w:szCs w:val="28"/>
        </w:rPr>
        <w:t xml:space="preserve"> </w:t>
      </w:r>
      <w:r w:rsidRPr="00E1019C">
        <w:rPr>
          <w:sz w:val="18"/>
          <w:szCs w:val="28"/>
        </w:rPr>
        <w:t>is</w:t>
      </w:r>
      <w:r w:rsidRPr="00E1019C">
        <w:rPr>
          <w:spacing w:val="-7"/>
          <w:sz w:val="18"/>
          <w:szCs w:val="28"/>
        </w:rPr>
        <w:t xml:space="preserve"> </w:t>
      </w:r>
      <w:r w:rsidRPr="00E1019C">
        <w:rPr>
          <w:sz w:val="18"/>
          <w:szCs w:val="28"/>
        </w:rPr>
        <w:t>required</w:t>
      </w:r>
      <w:r w:rsidRPr="00E1019C">
        <w:rPr>
          <w:spacing w:val="-10"/>
          <w:sz w:val="18"/>
          <w:szCs w:val="28"/>
        </w:rPr>
        <w:t xml:space="preserve"> </w:t>
      </w:r>
      <w:r w:rsidRPr="00E1019C">
        <w:rPr>
          <w:sz w:val="18"/>
          <w:szCs w:val="28"/>
        </w:rPr>
        <w:t>by</w:t>
      </w:r>
      <w:r w:rsidRPr="00E1019C">
        <w:rPr>
          <w:spacing w:val="-7"/>
          <w:sz w:val="18"/>
          <w:szCs w:val="28"/>
        </w:rPr>
        <w:t xml:space="preserve"> </w:t>
      </w:r>
      <w:r w:rsidRPr="00E1019C">
        <w:rPr>
          <w:sz w:val="18"/>
          <w:szCs w:val="28"/>
        </w:rPr>
        <w:t>the</w:t>
      </w:r>
      <w:r w:rsidRPr="00E1019C">
        <w:rPr>
          <w:spacing w:val="-9"/>
          <w:sz w:val="18"/>
          <w:szCs w:val="28"/>
        </w:rPr>
        <w:t xml:space="preserve"> </w:t>
      </w:r>
      <w:r w:rsidRPr="00E1019C">
        <w:rPr>
          <w:sz w:val="18"/>
          <w:szCs w:val="28"/>
        </w:rPr>
        <w:t>governmental</w:t>
      </w:r>
      <w:r w:rsidRPr="00E1019C">
        <w:rPr>
          <w:spacing w:val="-9"/>
          <w:sz w:val="18"/>
          <w:szCs w:val="28"/>
        </w:rPr>
        <w:t xml:space="preserve"> </w:t>
      </w:r>
      <w:r w:rsidRPr="00E1019C">
        <w:rPr>
          <w:sz w:val="18"/>
          <w:szCs w:val="28"/>
        </w:rPr>
        <w:t>entity,</w:t>
      </w:r>
      <w:r w:rsidRPr="00E1019C">
        <w:rPr>
          <w:spacing w:val="-7"/>
          <w:sz w:val="18"/>
          <w:szCs w:val="28"/>
        </w:rPr>
        <w:t xml:space="preserve"> </w:t>
      </w:r>
      <w:r w:rsidRPr="00E1019C">
        <w:rPr>
          <w:sz w:val="18"/>
          <w:szCs w:val="28"/>
        </w:rPr>
        <w:t>and</w:t>
      </w:r>
      <w:r w:rsidRPr="00E1019C">
        <w:rPr>
          <w:spacing w:val="-8"/>
          <w:sz w:val="18"/>
          <w:szCs w:val="28"/>
        </w:rPr>
        <w:t xml:space="preserve"> </w:t>
      </w:r>
      <w:r w:rsidRPr="00E1019C">
        <w:rPr>
          <w:sz w:val="18"/>
          <w:szCs w:val="28"/>
        </w:rPr>
        <w:t>(iii) uses</w:t>
      </w:r>
      <w:r w:rsidRPr="00E1019C">
        <w:rPr>
          <w:spacing w:val="-7"/>
          <w:sz w:val="18"/>
          <w:szCs w:val="28"/>
        </w:rPr>
        <w:t xml:space="preserve"> </w:t>
      </w:r>
      <w:r w:rsidRPr="00E1019C">
        <w:rPr>
          <w:sz w:val="18"/>
          <w:szCs w:val="28"/>
        </w:rPr>
        <w:t>all</w:t>
      </w:r>
      <w:r w:rsidRPr="00E1019C">
        <w:rPr>
          <w:spacing w:val="-9"/>
          <w:sz w:val="18"/>
          <w:szCs w:val="28"/>
        </w:rPr>
        <w:t xml:space="preserve"> </w:t>
      </w:r>
      <w:r w:rsidRPr="00E1019C">
        <w:rPr>
          <w:sz w:val="18"/>
          <w:szCs w:val="28"/>
        </w:rPr>
        <w:t>reasonable</w:t>
      </w:r>
      <w:r w:rsidRPr="00E1019C">
        <w:rPr>
          <w:spacing w:val="-8"/>
          <w:sz w:val="18"/>
          <w:szCs w:val="28"/>
        </w:rPr>
        <w:t xml:space="preserve"> </w:t>
      </w:r>
      <w:r w:rsidRPr="00E1019C">
        <w:rPr>
          <w:sz w:val="18"/>
          <w:szCs w:val="28"/>
        </w:rPr>
        <w:t>endeavours</w:t>
      </w:r>
      <w:r w:rsidRPr="00E1019C">
        <w:rPr>
          <w:spacing w:val="-6"/>
          <w:sz w:val="18"/>
          <w:szCs w:val="28"/>
        </w:rPr>
        <w:t xml:space="preserve"> </w:t>
      </w:r>
      <w:r w:rsidRPr="00E1019C">
        <w:rPr>
          <w:sz w:val="18"/>
          <w:szCs w:val="28"/>
        </w:rPr>
        <w:t>to</w:t>
      </w:r>
      <w:r w:rsidRPr="00E1019C">
        <w:rPr>
          <w:spacing w:val="-9"/>
          <w:sz w:val="18"/>
          <w:szCs w:val="28"/>
        </w:rPr>
        <w:t xml:space="preserve"> </w:t>
      </w:r>
      <w:r w:rsidRPr="00E1019C">
        <w:rPr>
          <w:sz w:val="18"/>
          <w:szCs w:val="28"/>
        </w:rPr>
        <w:t>obtain</w:t>
      </w:r>
      <w:r w:rsidRPr="00E1019C">
        <w:rPr>
          <w:spacing w:val="-9"/>
          <w:sz w:val="18"/>
          <w:szCs w:val="28"/>
        </w:rPr>
        <w:t xml:space="preserve"> </w:t>
      </w:r>
      <w:r w:rsidRPr="00E1019C">
        <w:rPr>
          <w:sz w:val="18"/>
          <w:szCs w:val="28"/>
        </w:rPr>
        <w:t>confidential</w:t>
      </w:r>
      <w:r w:rsidRPr="00E1019C">
        <w:rPr>
          <w:spacing w:val="-9"/>
          <w:sz w:val="18"/>
          <w:szCs w:val="28"/>
        </w:rPr>
        <w:t xml:space="preserve"> </w:t>
      </w:r>
      <w:r w:rsidRPr="00E1019C">
        <w:rPr>
          <w:sz w:val="18"/>
          <w:szCs w:val="28"/>
        </w:rPr>
        <w:t>treatment</w:t>
      </w:r>
      <w:r w:rsidRPr="00E1019C">
        <w:rPr>
          <w:spacing w:val="-9"/>
          <w:sz w:val="18"/>
          <w:szCs w:val="28"/>
        </w:rPr>
        <w:t xml:space="preserve"> </w:t>
      </w:r>
      <w:r w:rsidRPr="00E1019C">
        <w:rPr>
          <w:sz w:val="18"/>
          <w:szCs w:val="28"/>
        </w:rPr>
        <w:t>for</w:t>
      </w:r>
      <w:r w:rsidRPr="00E1019C">
        <w:rPr>
          <w:spacing w:val="-7"/>
          <w:sz w:val="18"/>
          <w:szCs w:val="28"/>
        </w:rPr>
        <w:t xml:space="preserve"> </w:t>
      </w:r>
      <w:r w:rsidRPr="00E1019C">
        <w:rPr>
          <w:sz w:val="18"/>
          <w:szCs w:val="28"/>
        </w:rPr>
        <w:t>any</w:t>
      </w:r>
      <w:r w:rsidRPr="00E1019C">
        <w:rPr>
          <w:spacing w:val="-9"/>
          <w:sz w:val="18"/>
          <w:szCs w:val="28"/>
        </w:rPr>
        <w:t xml:space="preserve"> </w:t>
      </w:r>
      <w:r w:rsidRPr="00E1019C">
        <w:rPr>
          <w:sz w:val="18"/>
          <w:szCs w:val="28"/>
        </w:rPr>
        <w:t>Confidential</w:t>
      </w:r>
      <w:r w:rsidRPr="00E1019C">
        <w:rPr>
          <w:spacing w:val="-9"/>
          <w:sz w:val="18"/>
          <w:szCs w:val="28"/>
        </w:rPr>
        <w:t xml:space="preserve"> </w:t>
      </w:r>
      <w:r w:rsidRPr="00E1019C">
        <w:rPr>
          <w:sz w:val="18"/>
          <w:szCs w:val="28"/>
        </w:rPr>
        <w:t>Information so</w:t>
      </w:r>
      <w:r w:rsidRPr="00E1019C">
        <w:rPr>
          <w:spacing w:val="-2"/>
          <w:sz w:val="18"/>
          <w:szCs w:val="28"/>
        </w:rPr>
        <w:t xml:space="preserve"> </w:t>
      </w:r>
      <w:r w:rsidRPr="00E1019C">
        <w:rPr>
          <w:sz w:val="18"/>
          <w:szCs w:val="28"/>
        </w:rPr>
        <w:t>disclosed.</w:t>
      </w:r>
    </w:p>
    <w:p w14:paraId="10710874" w14:textId="77777777" w:rsidR="008237A4" w:rsidRPr="00E1019C" w:rsidRDefault="00D376E6" w:rsidP="00C768E4">
      <w:pPr>
        <w:pStyle w:val="ListParagraph"/>
        <w:numPr>
          <w:ilvl w:val="0"/>
          <w:numId w:val="1"/>
        </w:numPr>
        <w:tabs>
          <w:tab w:val="left" w:pos="654"/>
        </w:tabs>
        <w:spacing w:line="204" w:lineRule="auto"/>
        <w:ind w:firstLine="0"/>
        <w:rPr>
          <w:sz w:val="18"/>
          <w:szCs w:val="28"/>
        </w:rPr>
      </w:pPr>
      <w:r w:rsidRPr="00E1019C">
        <w:rPr>
          <w:rFonts w:ascii="Arial" w:hAnsi="Arial"/>
          <w:b/>
          <w:sz w:val="18"/>
          <w:szCs w:val="28"/>
          <w:u w:val="single"/>
        </w:rPr>
        <w:t>Ownership</w:t>
      </w:r>
      <w:r w:rsidRPr="00E1019C">
        <w:rPr>
          <w:rFonts w:ascii="Arial" w:hAnsi="Arial"/>
          <w:b/>
          <w:spacing w:val="-13"/>
          <w:sz w:val="18"/>
          <w:szCs w:val="28"/>
          <w:u w:val="single"/>
        </w:rPr>
        <w:t xml:space="preserve"> </w:t>
      </w:r>
      <w:r w:rsidRPr="00E1019C">
        <w:rPr>
          <w:rFonts w:ascii="Arial" w:hAnsi="Arial"/>
          <w:b/>
          <w:sz w:val="18"/>
          <w:szCs w:val="28"/>
          <w:u w:val="single"/>
        </w:rPr>
        <w:t>of</w:t>
      </w:r>
      <w:r w:rsidRPr="00E1019C">
        <w:rPr>
          <w:rFonts w:ascii="Arial" w:hAnsi="Arial"/>
          <w:b/>
          <w:spacing w:val="-12"/>
          <w:sz w:val="18"/>
          <w:szCs w:val="28"/>
          <w:u w:val="single"/>
        </w:rPr>
        <w:t xml:space="preserve"> </w:t>
      </w:r>
      <w:r w:rsidRPr="00E1019C">
        <w:rPr>
          <w:rFonts w:ascii="Arial" w:hAnsi="Arial"/>
          <w:b/>
          <w:sz w:val="18"/>
          <w:szCs w:val="28"/>
          <w:u w:val="single"/>
        </w:rPr>
        <w:t>Confidential</w:t>
      </w:r>
      <w:r w:rsidRPr="00E1019C">
        <w:rPr>
          <w:rFonts w:ascii="Arial" w:hAnsi="Arial"/>
          <w:b/>
          <w:spacing w:val="-12"/>
          <w:sz w:val="18"/>
          <w:szCs w:val="28"/>
          <w:u w:val="single"/>
        </w:rPr>
        <w:t xml:space="preserve"> </w:t>
      </w:r>
      <w:r w:rsidRPr="00E1019C">
        <w:rPr>
          <w:rFonts w:ascii="Arial" w:hAnsi="Arial"/>
          <w:b/>
          <w:sz w:val="18"/>
          <w:szCs w:val="28"/>
          <w:u w:val="single"/>
        </w:rPr>
        <w:t>Information</w:t>
      </w:r>
      <w:r w:rsidRPr="00E1019C">
        <w:rPr>
          <w:rFonts w:ascii="Arial" w:hAnsi="Arial"/>
          <w:b/>
          <w:sz w:val="18"/>
          <w:szCs w:val="28"/>
        </w:rPr>
        <w:t>.</w:t>
      </w:r>
      <w:r w:rsidRPr="00E1019C">
        <w:rPr>
          <w:rFonts w:ascii="Arial" w:hAnsi="Arial"/>
          <w:b/>
          <w:spacing w:val="-12"/>
          <w:sz w:val="18"/>
          <w:szCs w:val="28"/>
        </w:rPr>
        <w:t xml:space="preserve"> </w:t>
      </w:r>
      <w:r w:rsidRPr="00E1019C">
        <w:rPr>
          <w:sz w:val="18"/>
          <w:szCs w:val="28"/>
        </w:rPr>
        <w:t>All</w:t>
      </w:r>
      <w:r w:rsidRPr="00E1019C">
        <w:rPr>
          <w:spacing w:val="-5"/>
          <w:sz w:val="18"/>
          <w:szCs w:val="28"/>
        </w:rPr>
        <w:t xml:space="preserve"> </w:t>
      </w:r>
      <w:r w:rsidRPr="00E1019C">
        <w:rPr>
          <w:sz w:val="18"/>
          <w:szCs w:val="28"/>
        </w:rPr>
        <w:t>Confidential</w:t>
      </w:r>
      <w:r w:rsidRPr="00E1019C">
        <w:rPr>
          <w:spacing w:val="-6"/>
          <w:sz w:val="18"/>
          <w:szCs w:val="28"/>
        </w:rPr>
        <w:t xml:space="preserve"> </w:t>
      </w:r>
      <w:r w:rsidRPr="00E1019C">
        <w:rPr>
          <w:sz w:val="18"/>
          <w:szCs w:val="28"/>
        </w:rPr>
        <w:t>Information</w:t>
      </w:r>
      <w:r w:rsidRPr="00E1019C">
        <w:rPr>
          <w:spacing w:val="-5"/>
          <w:sz w:val="18"/>
          <w:szCs w:val="28"/>
        </w:rPr>
        <w:t xml:space="preserve"> </w:t>
      </w:r>
      <w:r w:rsidRPr="00E1019C">
        <w:rPr>
          <w:sz w:val="18"/>
          <w:szCs w:val="28"/>
        </w:rPr>
        <w:t>will</w:t>
      </w:r>
      <w:r w:rsidRPr="00E1019C">
        <w:rPr>
          <w:spacing w:val="-5"/>
          <w:sz w:val="18"/>
          <w:szCs w:val="28"/>
        </w:rPr>
        <w:t xml:space="preserve"> </w:t>
      </w:r>
      <w:r w:rsidRPr="00E1019C">
        <w:rPr>
          <w:sz w:val="18"/>
          <w:szCs w:val="28"/>
        </w:rPr>
        <w:t>remain</w:t>
      </w:r>
      <w:r w:rsidRPr="00E1019C">
        <w:rPr>
          <w:spacing w:val="-5"/>
          <w:sz w:val="18"/>
          <w:szCs w:val="28"/>
        </w:rPr>
        <w:t xml:space="preserve"> </w:t>
      </w:r>
      <w:r w:rsidRPr="00E1019C">
        <w:rPr>
          <w:sz w:val="18"/>
          <w:szCs w:val="28"/>
        </w:rPr>
        <w:t>the</w:t>
      </w:r>
      <w:r w:rsidRPr="00E1019C">
        <w:rPr>
          <w:spacing w:val="-6"/>
          <w:sz w:val="18"/>
          <w:szCs w:val="28"/>
        </w:rPr>
        <w:t xml:space="preserve"> </w:t>
      </w:r>
      <w:r w:rsidRPr="00E1019C">
        <w:rPr>
          <w:sz w:val="18"/>
          <w:szCs w:val="28"/>
        </w:rPr>
        <w:t>exclusive</w:t>
      </w:r>
      <w:r w:rsidRPr="00E1019C">
        <w:rPr>
          <w:spacing w:val="-5"/>
          <w:sz w:val="18"/>
          <w:szCs w:val="28"/>
        </w:rPr>
        <w:t xml:space="preserve"> </w:t>
      </w:r>
      <w:r w:rsidRPr="00E1019C">
        <w:rPr>
          <w:sz w:val="18"/>
          <w:szCs w:val="28"/>
        </w:rPr>
        <w:t>property</w:t>
      </w:r>
      <w:r w:rsidRPr="00E1019C">
        <w:rPr>
          <w:spacing w:val="-4"/>
          <w:sz w:val="18"/>
          <w:szCs w:val="28"/>
        </w:rPr>
        <w:t xml:space="preserve"> </w:t>
      </w:r>
      <w:r w:rsidRPr="00E1019C">
        <w:rPr>
          <w:sz w:val="18"/>
          <w:szCs w:val="28"/>
        </w:rPr>
        <w:t>of</w:t>
      </w:r>
      <w:r w:rsidRPr="00E1019C">
        <w:rPr>
          <w:spacing w:val="-4"/>
          <w:sz w:val="18"/>
          <w:szCs w:val="28"/>
        </w:rPr>
        <w:t xml:space="preserve"> </w:t>
      </w:r>
      <w:r w:rsidRPr="00E1019C">
        <w:rPr>
          <w:sz w:val="18"/>
          <w:szCs w:val="28"/>
        </w:rPr>
        <w:t>both</w:t>
      </w:r>
      <w:r w:rsidRPr="00E1019C">
        <w:rPr>
          <w:spacing w:val="-5"/>
          <w:sz w:val="18"/>
          <w:szCs w:val="28"/>
        </w:rPr>
        <w:t xml:space="preserve"> </w:t>
      </w:r>
      <w:r w:rsidRPr="00E1019C">
        <w:rPr>
          <w:sz w:val="18"/>
          <w:szCs w:val="28"/>
        </w:rPr>
        <w:t>parties.</w:t>
      </w:r>
      <w:r w:rsidRPr="00E1019C">
        <w:rPr>
          <w:spacing w:val="-4"/>
          <w:sz w:val="18"/>
          <w:szCs w:val="28"/>
        </w:rPr>
        <w:t xml:space="preserve"> </w:t>
      </w:r>
      <w:r w:rsidRPr="00E1019C">
        <w:rPr>
          <w:sz w:val="18"/>
          <w:szCs w:val="28"/>
        </w:rPr>
        <w:t>Disclosure</w:t>
      </w:r>
      <w:r w:rsidRPr="00E1019C">
        <w:rPr>
          <w:spacing w:val="-6"/>
          <w:sz w:val="18"/>
          <w:szCs w:val="28"/>
        </w:rPr>
        <w:t xml:space="preserve"> </w:t>
      </w:r>
      <w:r w:rsidRPr="00E1019C">
        <w:rPr>
          <w:sz w:val="18"/>
          <w:szCs w:val="28"/>
        </w:rPr>
        <w:t>of</w:t>
      </w:r>
      <w:r w:rsidRPr="00E1019C">
        <w:rPr>
          <w:spacing w:val="-4"/>
          <w:sz w:val="18"/>
          <w:szCs w:val="28"/>
        </w:rPr>
        <w:t xml:space="preserve"> </w:t>
      </w:r>
      <w:r w:rsidRPr="00E1019C">
        <w:rPr>
          <w:sz w:val="18"/>
          <w:szCs w:val="28"/>
        </w:rPr>
        <w:t>Confidential Information</w:t>
      </w:r>
      <w:r w:rsidRPr="00E1019C">
        <w:rPr>
          <w:spacing w:val="-8"/>
          <w:sz w:val="18"/>
          <w:szCs w:val="28"/>
        </w:rPr>
        <w:t xml:space="preserve"> </w:t>
      </w:r>
      <w:r w:rsidRPr="00E1019C">
        <w:rPr>
          <w:sz w:val="18"/>
          <w:szCs w:val="28"/>
        </w:rPr>
        <w:t>of</w:t>
      </w:r>
      <w:r w:rsidRPr="00E1019C">
        <w:rPr>
          <w:spacing w:val="-7"/>
          <w:sz w:val="18"/>
          <w:szCs w:val="28"/>
        </w:rPr>
        <w:t xml:space="preserve"> </w:t>
      </w:r>
      <w:r w:rsidRPr="00E1019C">
        <w:rPr>
          <w:sz w:val="18"/>
          <w:szCs w:val="28"/>
        </w:rPr>
        <w:t>any</w:t>
      </w:r>
      <w:r w:rsidRPr="00E1019C">
        <w:rPr>
          <w:spacing w:val="-7"/>
          <w:sz w:val="18"/>
          <w:szCs w:val="28"/>
        </w:rPr>
        <w:t xml:space="preserve"> </w:t>
      </w:r>
      <w:r w:rsidRPr="00E1019C">
        <w:rPr>
          <w:sz w:val="18"/>
          <w:szCs w:val="28"/>
        </w:rPr>
        <w:t>party</w:t>
      </w:r>
      <w:r w:rsidRPr="00E1019C">
        <w:rPr>
          <w:spacing w:val="-5"/>
          <w:sz w:val="18"/>
          <w:szCs w:val="28"/>
        </w:rPr>
        <w:t xml:space="preserve"> </w:t>
      </w:r>
      <w:r w:rsidRPr="00E1019C">
        <w:rPr>
          <w:sz w:val="18"/>
          <w:szCs w:val="28"/>
        </w:rPr>
        <w:t>will</w:t>
      </w:r>
      <w:r w:rsidRPr="00E1019C">
        <w:rPr>
          <w:spacing w:val="-9"/>
          <w:sz w:val="18"/>
          <w:szCs w:val="28"/>
        </w:rPr>
        <w:t xml:space="preserve"> </w:t>
      </w:r>
      <w:r w:rsidRPr="00E1019C">
        <w:rPr>
          <w:sz w:val="18"/>
          <w:szCs w:val="28"/>
        </w:rPr>
        <w:t>not</w:t>
      </w:r>
      <w:r w:rsidRPr="00E1019C">
        <w:rPr>
          <w:spacing w:val="-7"/>
          <w:sz w:val="18"/>
          <w:szCs w:val="28"/>
        </w:rPr>
        <w:t xml:space="preserve"> </w:t>
      </w:r>
      <w:r w:rsidRPr="00E1019C">
        <w:rPr>
          <w:sz w:val="18"/>
          <w:szCs w:val="28"/>
        </w:rPr>
        <w:t>constitute</w:t>
      </w:r>
      <w:r w:rsidRPr="00E1019C">
        <w:rPr>
          <w:spacing w:val="-8"/>
          <w:sz w:val="18"/>
          <w:szCs w:val="28"/>
        </w:rPr>
        <w:t xml:space="preserve"> </w:t>
      </w:r>
      <w:r w:rsidRPr="00E1019C">
        <w:rPr>
          <w:sz w:val="18"/>
          <w:szCs w:val="28"/>
        </w:rPr>
        <w:t>an</w:t>
      </w:r>
      <w:r w:rsidRPr="00E1019C">
        <w:rPr>
          <w:spacing w:val="-8"/>
          <w:sz w:val="18"/>
          <w:szCs w:val="28"/>
        </w:rPr>
        <w:t xml:space="preserve"> </w:t>
      </w:r>
      <w:r w:rsidRPr="00E1019C">
        <w:rPr>
          <w:sz w:val="18"/>
          <w:szCs w:val="28"/>
        </w:rPr>
        <w:t>express</w:t>
      </w:r>
      <w:r w:rsidRPr="00E1019C">
        <w:rPr>
          <w:spacing w:val="-6"/>
          <w:sz w:val="18"/>
          <w:szCs w:val="28"/>
        </w:rPr>
        <w:t xml:space="preserve"> </w:t>
      </w:r>
      <w:r w:rsidRPr="00E1019C">
        <w:rPr>
          <w:sz w:val="18"/>
          <w:szCs w:val="28"/>
        </w:rPr>
        <w:t>or</w:t>
      </w:r>
      <w:r w:rsidRPr="00E1019C">
        <w:rPr>
          <w:spacing w:val="-7"/>
          <w:sz w:val="18"/>
          <w:szCs w:val="28"/>
        </w:rPr>
        <w:t xml:space="preserve"> </w:t>
      </w:r>
      <w:r w:rsidRPr="00E1019C">
        <w:rPr>
          <w:sz w:val="18"/>
          <w:szCs w:val="28"/>
        </w:rPr>
        <w:t>implied</w:t>
      </w:r>
      <w:r w:rsidRPr="00E1019C">
        <w:rPr>
          <w:spacing w:val="-7"/>
          <w:sz w:val="18"/>
          <w:szCs w:val="28"/>
        </w:rPr>
        <w:t xml:space="preserve"> </w:t>
      </w:r>
      <w:r w:rsidRPr="00E1019C">
        <w:rPr>
          <w:sz w:val="18"/>
          <w:szCs w:val="28"/>
        </w:rPr>
        <w:t>grant</w:t>
      </w:r>
      <w:r w:rsidRPr="00E1019C">
        <w:rPr>
          <w:spacing w:val="-8"/>
          <w:sz w:val="18"/>
          <w:szCs w:val="28"/>
        </w:rPr>
        <w:t xml:space="preserve"> </w:t>
      </w:r>
      <w:r w:rsidRPr="00E1019C">
        <w:rPr>
          <w:sz w:val="18"/>
          <w:szCs w:val="28"/>
        </w:rPr>
        <w:t>to</w:t>
      </w:r>
      <w:r w:rsidRPr="00E1019C">
        <w:rPr>
          <w:spacing w:val="-6"/>
          <w:sz w:val="18"/>
          <w:szCs w:val="28"/>
        </w:rPr>
        <w:t xml:space="preserve"> </w:t>
      </w:r>
      <w:r w:rsidRPr="00E1019C">
        <w:rPr>
          <w:sz w:val="18"/>
          <w:szCs w:val="28"/>
        </w:rPr>
        <w:t>the</w:t>
      </w:r>
      <w:r w:rsidRPr="00E1019C">
        <w:rPr>
          <w:spacing w:val="-8"/>
          <w:sz w:val="18"/>
          <w:szCs w:val="28"/>
        </w:rPr>
        <w:t xml:space="preserve"> </w:t>
      </w:r>
      <w:r w:rsidRPr="00E1019C">
        <w:rPr>
          <w:sz w:val="18"/>
          <w:szCs w:val="28"/>
        </w:rPr>
        <w:t>other</w:t>
      </w:r>
      <w:r w:rsidRPr="00E1019C">
        <w:rPr>
          <w:spacing w:val="-7"/>
          <w:sz w:val="18"/>
          <w:szCs w:val="28"/>
        </w:rPr>
        <w:t xml:space="preserve"> </w:t>
      </w:r>
      <w:r w:rsidRPr="00E1019C">
        <w:rPr>
          <w:sz w:val="18"/>
          <w:szCs w:val="28"/>
        </w:rPr>
        <w:t>party</w:t>
      </w:r>
      <w:r w:rsidRPr="00E1019C">
        <w:rPr>
          <w:spacing w:val="-7"/>
          <w:sz w:val="18"/>
          <w:szCs w:val="28"/>
        </w:rPr>
        <w:t xml:space="preserve"> </w:t>
      </w:r>
      <w:r w:rsidRPr="00E1019C">
        <w:rPr>
          <w:sz w:val="18"/>
          <w:szCs w:val="28"/>
        </w:rPr>
        <w:t>of</w:t>
      </w:r>
      <w:r w:rsidRPr="00E1019C">
        <w:rPr>
          <w:spacing w:val="-8"/>
          <w:sz w:val="18"/>
          <w:szCs w:val="28"/>
        </w:rPr>
        <w:t xml:space="preserve"> </w:t>
      </w:r>
      <w:r w:rsidRPr="00E1019C">
        <w:rPr>
          <w:sz w:val="18"/>
          <w:szCs w:val="28"/>
        </w:rPr>
        <w:t>any</w:t>
      </w:r>
      <w:r w:rsidRPr="00E1019C">
        <w:rPr>
          <w:spacing w:val="-8"/>
          <w:sz w:val="18"/>
          <w:szCs w:val="28"/>
        </w:rPr>
        <w:t xml:space="preserve"> </w:t>
      </w:r>
      <w:r w:rsidRPr="00E1019C">
        <w:rPr>
          <w:sz w:val="18"/>
          <w:szCs w:val="28"/>
        </w:rPr>
        <w:t>rights</w:t>
      </w:r>
      <w:r w:rsidRPr="00E1019C">
        <w:rPr>
          <w:spacing w:val="-7"/>
          <w:sz w:val="18"/>
          <w:szCs w:val="28"/>
        </w:rPr>
        <w:t xml:space="preserve"> </w:t>
      </w:r>
      <w:r w:rsidRPr="00E1019C">
        <w:rPr>
          <w:sz w:val="18"/>
          <w:szCs w:val="28"/>
        </w:rPr>
        <w:t>to</w:t>
      </w:r>
      <w:r w:rsidRPr="00E1019C">
        <w:rPr>
          <w:spacing w:val="-7"/>
          <w:sz w:val="18"/>
          <w:szCs w:val="28"/>
        </w:rPr>
        <w:t xml:space="preserve"> </w:t>
      </w:r>
      <w:r w:rsidRPr="00E1019C">
        <w:rPr>
          <w:sz w:val="18"/>
          <w:szCs w:val="28"/>
        </w:rPr>
        <w:t>or</w:t>
      </w:r>
      <w:r w:rsidRPr="00E1019C">
        <w:rPr>
          <w:spacing w:val="-6"/>
          <w:sz w:val="18"/>
          <w:szCs w:val="28"/>
        </w:rPr>
        <w:t xml:space="preserve"> </w:t>
      </w:r>
      <w:r w:rsidRPr="00E1019C">
        <w:rPr>
          <w:sz w:val="18"/>
          <w:szCs w:val="28"/>
        </w:rPr>
        <w:t>under</w:t>
      </w:r>
      <w:r w:rsidRPr="00E1019C">
        <w:rPr>
          <w:spacing w:val="-7"/>
          <w:sz w:val="18"/>
          <w:szCs w:val="28"/>
        </w:rPr>
        <w:t xml:space="preserve"> </w:t>
      </w:r>
      <w:r w:rsidRPr="00E1019C">
        <w:rPr>
          <w:sz w:val="18"/>
          <w:szCs w:val="28"/>
        </w:rPr>
        <w:t>any</w:t>
      </w:r>
      <w:r w:rsidRPr="00E1019C">
        <w:rPr>
          <w:spacing w:val="-6"/>
          <w:sz w:val="18"/>
          <w:szCs w:val="28"/>
        </w:rPr>
        <w:t xml:space="preserve"> </w:t>
      </w:r>
      <w:r w:rsidRPr="00E1019C">
        <w:rPr>
          <w:sz w:val="18"/>
          <w:szCs w:val="28"/>
        </w:rPr>
        <w:t>party’s</w:t>
      </w:r>
      <w:r w:rsidRPr="00E1019C">
        <w:rPr>
          <w:spacing w:val="-7"/>
          <w:sz w:val="18"/>
          <w:szCs w:val="28"/>
        </w:rPr>
        <w:t xml:space="preserve"> </w:t>
      </w:r>
      <w:r w:rsidRPr="00E1019C">
        <w:rPr>
          <w:sz w:val="18"/>
          <w:szCs w:val="28"/>
        </w:rPr>
        <w:t>patents,</w:t>
      </w:r>
      <w:r w:rsidRPr="00E1019C">
        <w:rPr>
          <w:spacing w:val="-8"/>
          <w:sz w:val="18"/>
          <w:szCs w:val="28"/>
        </w:rPr>
        <w:t xml:space="preserve"> </w:t>
      </w:r>
      <w:r w:rsidRPr="00E1019C">
        <w:rPr>
          <w:sz w:val="18"/>
          <w:szCs w:val="28"/>
        </w:rPr>
        <w:t>copyrights,</w:t>
      </w:r>
      <w:r w:rsidRPr="00E1019C">
        <w:rPr>
          <w:spacing w:val="-9"/>
          <w:sz w:val="18"/>
          <w:szCs w:val="28"/>
        </w:rPr>
        <w:t xml:space="preserve"> </w:t>
      </w:r>
      <w:r w:rsidRPr="00E1019C">
        <w:rPr>
          <w:sz w:val="18"/>
          <w:szCs w:val="28"/>
        </w:rPr>
        <w:t>trade</w:t>
      </w:r>
      <w:r w:rsidRPr="00E1019C">
        <w:rPr>
          <w:spacing w:val="-8"/>
          <w:sz w:val="18"/>
          <w:szCs w:val="28"/>
        </w:rPr>
        <w:t xml:space="preserve"> </w:t>
      </w:r>
      <w:r w:rsidRPr="00E1019C">
        <w:rPr>
          <w:sz w:val="18"/>
          <w:szCs w:val="28"/>
        </w:rPr>
        <w:t>secrets, trademarks or other intellectual property rights. Both parties will not use any trade name, trademark, logo or any other proprietary rights of the other party in any manner without prior written authorization of such use by an authorized representative of the other</w:t>
      </w:r>
      <w:r w:rsidRPr="00E1019C">
        <w:rPr>
          <w:spacing w:val="-18"/>
          <w:sz w:val="18"/>
          <w:szCs w:val="28"/>
        </w:rPr>
        <w:t xml:space="preserve"> </w:t>
      </w:r>
      <w:r w:rsidRPr="00E1019C">
        <w:rPr>
          <w:sz w:val="18"/>
          <w:szCs w:val="28"/>
        </w:rPr>
        <w:t>party.</w:t>
      </w:r>
    </w:p>
    <w:p w14:paraId="5B5E12BF" w14:textId="77777777" w:rsidR="008237A4" w:rsidRPr="00E1019C" w:rsidRDefault="00D376E6" w:rsidP="00C768E4">
      <w:pPr>
        <w:pStyle w:val="ListParagraph"/>
        <w:numPr>
          <w:ilvl w:val="0"/>
          <w:numId w:val="1"/>
        </w:numPr>
        <w:tabs>
          <w:tab w:val="left" w:pos="654"/>
        </w:tabs>
        <w:spacing w:before="117" w:line="204" w:lineRule="auto"/>
        <w:ind w:right="111" w:firstLine="0"/>
        <w:rPr>
          <w:sz w:val="18"/>
          <w:szCs w:val="28"/>
        </w:rPr>
      </w:pPr>
      <w:r w:rsidRPr="00E1019C">
        <w:rPr>
          <w:rFonts w:ascii="Arial"/>
          <w:b/>
          <w:sz w:val="18"/>
          <w:szCs w:val="28"/>
          <w:u w:val="single"/>
        </w:rPr>
        <w:t>Notice</w:t>
      </w:r>
      <w:r w:rsidRPr="00E1019C">
        <w:rPr>
          <w:rFonts w:ascii="Arial"/>
          <w:b/>
          <w:spacing w:val="-18"/>
          <w:sz w:val="18"/>
          <w:szCs w:val="28"/>
          <w:u w:val="single"/>
        </w:rPr>
        <w:t xml:space="preserve"> </w:t>
      </w:r>
      <w:r w:rsidRPr="00E1019C">
        <w:rPr>
          <w:rFonts w:ascii="Arial"/>
          <w:b/>
          <w:sz w:val="18"/>
          <w:szCs w:val="28"/>
          <w:u w:val="single"/>
        </w:rPr>
        <w:t>of</w:t>
      </w:r>
      <w:r w:rsidRPr="00E1019C">
        <w:rPr>
          <w:rFonts w:ascii="Arial"/>
          <w:b/>
          <w:spacing w:val="-17"/>
          <w:sz w:val="18"/>
          <w:szCs w:val="28"/>
          <w:u w:val="single"/>
        </w:rPr>
        <w:t xml:space="preserve"> </w:t>
      </w:r>
      <w:r w:rsidRPr="00E1019C">
        <w:rPr>
          <w:rFonts w:ascii="Arial"/>
          <w:b/>
          <w:sz w:val="18"/>
          <w:szCs w:val="28"/>
          <w:u w:val="single"/>
        </w:rPr>
        <w:t>Unauthorized</w:t>
      </w:r>
      <w:r w:rsidRPr="00E1019C">
        <w:rPr>
          <w:rFonts w:ascii="Arial"/>
          <w:b/>
          <w:spacing w:val="-17"/>
          <w:sz w:val="18"/>
          <w:szCs w:val="28"/>
          <w:u w:val="single"/>
        </w:rPr>
        <w:t xml:space="preserve"> </w:t>
      </w:r>
      <w:r w:rsidRPr="00E1019C">
        <w:rPr>
          <w:rFonts w:ascii="Arial"/>
          <w:b/>
          <w:sz w:val="18"/>
          <w:szCs w:val="28"/>
          <w:u w:val="single"/>
        </w:rPr>
        <w:t>Use</w:t>
      </w:r>
      <w:r w:rsidRPr="00E1019C">
        <w:rPr>
          <w:rFonts w:ascii="Arial"/>
          <w:b/>
          <w:sz w:val="18"/>
          <w:szCs w:val="28"/>
        </w:rPr>
        <w:t>.</w:t>
      </w:r>
      <w:r w:rsidRPr="00E1019C">
        <w:rPr>
          <w:rFonts w:ascii="Arial"/>
          <w:b/>
          <w:spacing w:val="-17"/>
          <w:sz w:val="18"/>
          <w:szCs w:val="28"/>
        </w:rPr>
        <w:t xml:space="preserve"> </w:t>
      </w:r>
      <w:r w:rsidRPr="00E1019C">
        <w:rPr>
          <w:sz w:val="18"/>
          <w:szCs w:val="28"/>
        </w:rPr>
        <w:t>Each</w:t>
      </w:r>
      <w:r w:rsidRPr="00E1019C">
        <w:rPr>
          <w:spacing w:val="-10"/>
          <w:sz w:val="18"/>
          <w:szCs w:val="28"/>
        </w:rPr>
        <w:t xml:space="preserve"> </w:t>
      </w:r>
      <w:r w:rsidRPr="00E1019C">
        <w:rPr>
          <w:sz w:val="18"/>
          <w:szCs w:val="28"/>
        </w:rPr>
        <w:t>party</w:t>
      </w:r>
      <w:r w:rsidRPr="00E1019C">
        <w:rPr>
          <w:spacing w:val="-10"/>
          <w:sz w:val="18"/>
          <w:szCs w:val="28"/>
        </w:rPr>
        <w:t xml:space="preserve"> </w:t>
      </w:r>
      <w:r w:rsidRPr="00E1019C">
        <w:rPr>
          <w:sz w:val="18"/>
          <w:szCs w:val="28"/>
        </w:rPr>
        <w:t>will</w:t>
      </w:r>
      <w:r w:rsidRPr="00E1019C">
        <w:rPr>
          <w:spacing w:val="-11"/>
          <w:sz w:val="18"/>
          <w:szCs w:val="28"/>
        </w:rPr>
        <w:t xml:space="preserve"> </w:t>
      </w:r>
      <w:r w:rsidRPr="00E1019C">
        <w:rPr>
          <w:sz w:val="18"/>
          <w:szCs w:val="28"/>
        </w:rPr>
        <w:t>notify</w:t>
      </w:r>
      <w:r w:rsidRPr="00E1019C">
        <w:rPr>
          <w:spacing w:val="-8"/>
          <w:sz w:val="18"/>
          <w:szCs w:val="28"/>
        </w:rPr>
        <w:t xml:space="preserve"> </w:t>
      </w:r>
      <w:r w:rsidRPr="00E1019C">
        <w:rPr>
          <w:sz w:val="18"/>
          <w:szCs w:val="28"/>
        </w:rPr>
        <w:t>the</w:t>
      </w:r>
      <w:r w:rsidRPr="00E1019C">
        <w:rPr>
          <w:spacing w:val="-11"/>
          <w:sz w:val="18"/>
          <w:szCs w:val="28"/>
        </w:rPr>
        <w:t xml:space="preserve"> </w:t>
      </w:r>
      <w:r w:rsidRPr="00E1019C">
        <w:rPr>
          <w:sz w:val="18"/>
          <w:szCs w:val="28"/>
        </w:rPr>
        <w:t>other</w:t>
      </w:r>
      <w:r w:rsidRPr="00E1019C">
        <w:rPr>
          <w:spacing w:val="-9"/>
          <w:sz w:val="18"/>
          <w:szCs w:val="28"/>
        </w:rPr>
        <w:t xml:space="preserve"> </w:t>
      </w:r>
      <w:r w:rsidRPr="00E1019C">
        <w:rPr>
          <w:sz w:val="18"/>
          <w:szCs w:val="28"/>
        </w:rPr>
        <w:t>party</w:t>
      </w:r>
      <w:r w:rsidRPr="00E1019C">
        <w:rPr>
          <w:spacing w:val="-9"/>
          <w:sz w:val="18"/>
          <w:szCs w:val="28"/>
        </w:rPr>
        <w:t xml:space="preserve"> </w:t>
      </w:r>
      <w:r w:rsidRPr="00E1019C">
        <w:rPr>
          <w:sz w:val="18"/>
          <w:szCs w:val="28"/>
        </w:rPr>
        <w:t>immediately</w:t>
      </w:r>
      <w:r w:rsidRPr="00E1019C">
        <w:rPr>
          <w:spacing w:val="-9"/>
          <w:sz w:val="18"/>
          <w:szCs w:val="28"/>
        </w:rPr>
        <w:t xml:space="preserve"> </w:t>
      </w:r>
      <w:r w:rsidRPr="00E1019C">
        <w:rPr>
          <w:sz w:val="18"/>
          <w:szCs w:val="28"/>
        </w:rPr>
        <w:t>upon</w:t>
      </w:r>
      <w:r w:rsidRPr="00E1019C">
        <w:rPr>
          <w:spacing w:val="-10"/>
          <w:sz w:val="18"/>
          <w:szCs w:val="28"/>
        </w:rPr>
        <w:t xml:space="preserve"> </w:t>
      </w:r>
      <w:r w:rsidRPr="00E1019C">
        <w:rPr>
          <w:sz w:val="18"/>
          <w:szCs w:val="28"/>
        </w:rPr>
        <w:t>discovery</w:t>
      </w:r>
      <w:r w:rsidRPr="00E1019C">
        <w:rPr>
          <w:spacing w:val="-9"/>
          <w:sz w:val="18"/>
          <w:szCs w:val="28"/>
        </w:rPr>
        <w:t xml:space="preserve"> </w:t>
      </w:r>
      <w:r w:rsidRPr="00E1019C">
        <w:rPr>
          <w:sz w:val="18"/>
          <w:szCs w:val="28"/>
        </w:rPr>
        <w:t>of</w:t>
      </w:r>
      <w:r w:rsidRPr="00E1019C">
        <w:rPr>
          <w:spacing w:val="-10"/>
          <w:sz w:val="18"/>
          <w:szCs w:val="28"/>
        </w:rPr>
        <w:t xml:space="preserve"> </w:t>
      </w:r>
      <w:r w:rsidRPr="00E1019C">
        <w:rPr>
          <w:sz w:val="18"/>
          <w:szCs w:val="28"/>
        </w:rPr>
        <w:t>any</w:t>
      </w:r>
      <w:r w:rsidRPr="00E1019C">
        <w:rPr>
          <w:spacing w:val="-9"/>
          <w:sz w:val="18"/>
          <w:szCs w:val="28"/>
        </w:rPr>
        <w:t xml:space="preserve"> </w:t>
      </w:r>
      <w:r w:rsidRPr="00E1019C">
        <w:rPr>
          <w:sz w:val="18"/>
          <w:szCs w:val="28"/>
        </w:rPr>
        <w:t>unauthorized</w:t>
      </w:r>
      <w:r w:rsidRPr="00E1019C">
        <w:rPr>
          <w:spacing w:val="-10"/>
          <w:sz w:val="18"/>
          <w:szCs w:val="28"/>
        </w:rPr>
        <w:t xml:space="preserve"> </w:t>
      </w:r>
      <w:r w:rsidRPr="00E1019C">
        <w:rPr>
          <w:sz w:val="18"/>
          <w:szCs w:val="28"/>
        </w:rPr>
        <w:t>use</w:t>
      </w:r>
      <w:r w:rsidRPr="00E1019C">
        <w:rPr>
          <w:spacing w:val="-10"/>
          <w:sz w:val="18"/>
          <w:szCs w:val="28"/>
        </w:rPr>
        <w:t xml:space="preserve"> </w:t>
      </w:r>
      <w:r w:rsidRPr="00E1019C">
        <w:rPr>
          <w:sz w:val="18"/>
          <w:szCs w:val="28"/>
        </w:rPr>
        <w:t>or</w:t>
      </w:r>
      <w:r w:rsidRPr="00E1019C">
        <w:rPr>
          <w:spacing w:val="-9"/>
          <w:sz w:val="18"/>
          <w:szCs w:val="28"/>
        </w:rPr>
        <w:t xml:space="preserve"> </w:t>
      </w:r>
      <w:r w:rsidRPr="00E1019C">
        <w:rPr>
          <w:sz w:val="18"/>
          <w:szCs w:val="28"/>
        </w:rPr>
        <w:t>disclosure</w:t>
      </w:r>
      <w:r w:rsidRPr="00E1019C">
        <w:rPr>
          <w:spacing w:val="-11"/>
          <w:sz w:val="18"/>
          <w:szCs w:val="28"/>
        </w:rPr>
        <w:t xml:space="preserve"> </w:t>
      </w:r>
      <w:r w:rsidRPr="00E1019C">
        <w:rPr>
          <w:sz w:val="18"/>
          <w:szCs w:val="28"/>
        </w:rPr>
        <w:t>of</w:t>
      </w:r>
      <w:r w:rsidRPr="00E1019C">
        <w:rPr>
          <w:spacing w:val="-10"/>
          <w:sz w:val="18"/>
          <w:szCs w:val="28"/>
        </w:rPr>
        <w:t xml:space="preserve"> </w:t>
      </w:r>
      <w:r w:rsidRPr="00E1019C">
        <w:rPr>
          <w:sz w:val="18"/>
          <w:szCs w:val="28"/>
        </w:rPr>
        <w:t>Confidential Information or any other breach of this Agreement. Both parties will cooperate with each other in every reasonable way to help the affected party regain possession of such Confidential Information and prevent its further unauthorized use and</w:t>
      </w:r>
      <w:r w:rsidRPr="00E1019C">
        <w:rPr>
          <w:spacing w:val="-17"/>
          <w:sz w:val="18"/>
          <w:szCs w:val="28"/>
        </w:rPr>
        <w:t xml:space="preserve"> </w:t>
      </w:r>
      <w:r w:rsidRPr="00E1019C">
        <w:rPr>
          <w:sz w:val="18"/>
          <w:szCs w:val="28"/>
        </w:rPr>
        <w:t>disclosure.</w:t>
      </w:r>
    </w:p>
    <w:p w14:paraId="4302039A" w14:textId="77777777" w:rsidR="008237A4" w:rsidRPr="00E1019C" w:rsidRDefault="00D376E6" w:rsidP="00C768E4">
      <w:pPr>
        <w:pStyle w:val="ListParagraph"/>
        <w:numPr>
          <w:ilvl w:val="0"/>
          <w:numId w:val="1"/>
        </w:numPr>
        <w:tabs>
          <w:tab w:val="left" w:pos="654"/>
        </w:tabs>
        <w:spacing w:before="114" w:line="208" w:lineRule="auto"/>
        <w:ind w:right="113" w:firstLine="0"/>
        <w:rPr>
          <w:sz w:val="18"/>
          <w:szCs w:val="28"/>
        </w:rPr>
      </w:pPr>
      <w:r w:rsidRPr="00E1019C">
        <w:rPr>
          <w:rFonts w:ascii="Arial" w:hAnsi="Arial"/>
          <w:b/>
          <w:sz w:val="18"/>
          <w:szCs w:val="28"/>
          <w:u w:val="single"/>
        </w:rPr>
        <w:t>Return</w:t>
      </w:r>
      <w:r w:rsidRPr="00E1019C">
        <w:rPr>
          <w:rFonts w:ascii="Arial" w:hAnsi="Arial"/>
          <w:b/>
          <w:spacing w:val="-13"/>
          <w:sz w:val="18"/>
          <w:szCs w:val="28"/>
          <w:u w:val="single"/>
        </w:rPr>
        <w:t xml:space="preserve"> </w:t>
      </w:r>
      <w:r w:rsidRPr="00E1019C">
        <w:rPr>
          <w:rFonts w:ascii="Arial" w:hAnsi="Arial"/>
          <w:b/>
          <w:sz w:val="18"/>
          <w:szCs w:val="28"/>
          <w:u w:val="single"/>
        </w:rPr>
        <w:t>of</w:t>
      </w:r>
      <w:r w:rsidRPr="00E1019C">
        <w:rPr>
          <w:rFonts w:ascii="Arial" w:hAnsi="Arial"/>
          <w:b/>
          <w:spacing w:val="-13"/>
          <w:sz w:val="18"/>
          <w:szCs w:val="28"/>
          <w:u w:val="single"/>
        </w:rPr>
        <w:t xml:space="preserve"> </w:t>
      </w:r>
      <w:r w:rsidRPr="00E1019C">
        <w:rPr>
          <w:rFonts w:ascii="Arial" w:hAnsi="Arial"/>
          <w:b/>
          <w:sz w:val="18"/>
          <w:szCs w:val="28"/>
          <w:u w:val="single"/>
        </w:rPr>
        <w:t>Confidential</w:t>
      </w:r>
      <w:r w:rsidRPr="00E1019C">
        <w:rPr>
          <w:rFonts w:ascii="Arial" w:hAnsi="Arial"/>
          <w:b/>
          <w:spacing w:val="-12"/>
          <w:sz w:val="18"/>
          <w:szCs w:val="28"/>
          <w:u w:val="single"/>
        </w:rPr>
        <w:t xml:space="preserve"> </w:t>
      </w:r>
      <w:r w:rsidRPr="00E1019C">
        <w:rPr>
          <w:rFonts w:ascii="Arial" w:hAnsi="Arial"/>
          <w:b/>
          <w:sz w:val="18"/>
          <w:szCs w:val="28"/>
          <w:u w:val="single"/>
        </w:rPr>
        <w:t>Information</w:t>
      </w:r>
      <w:r w:rsidRPr="00E1019C">
        <w:rPr>
          <w:rFonts w:ascii="Arial" w:hAnsi="Arial"/>
          <w:b/>
          <w:sz w:val="18"/>
          <w:szCs w:val="28"/>
        </w:rPr>
        <w:t>.</w:t>
      </w:r>
      <w:r w:rsidRPr="00E1019C">
        <w:rPr>
          <w:rFonts w:ascii="Arial" w:hAnsi="Arial"/>
          <w:b/>
          <w:spacing w:val="-13"/>
          <w:sz w:val="18"/>
          <w:szCs w:val="28"/>
        </w:rPr>
        <w:t xml:space="preserve"> </w:t>
      </w:r>
      <w:r w:rsidRPr="00E1019C">
        <w:rPr>
          <w:sz w:val="18"/>
          <w:szCs w:val="28"/>
        </w:rPr>
        <w:t>Both</w:t>
      </w:r>
      <w:r w:rsidRPr="00E1019C">
        <w:rPr>
          <w:spacing w:val="-5"/>
          <w:sz w:val="18"/>
          <w:szCs w:val="28"/>
        </w:rPr>
        <w:t xml:space="preserve"> </w:t>
      </w:r>
      <w:r w:rsidRPr="00E1019C">
        <w:rPr>
          <w:sz w:val="18"/>
          <w:szCs w:val="28"/>
        </w:rPr>
        <w:t>parties</w:t>
      </w:r>
      <w:r w:rsidRPr="00E1019C">
        <w:rPr>
          <w:spacing w:val="-4"/>
          <w:sz w:val="18"/>
          <w:szCs w:val="28"/>
        </w:rPr>
        <w:t xml:space="preserve"> </w:t>
      </w:r>
      <w:r w:rsidRPr="00E1019C">
        <w:rPr>
          <w:sz w:val="18"/>
          <w:szCs w:val="28"/>
        </w:rPr>
        <w:t>will</w:t>
      </w:r>
      <w:r w:rsidRPr="00E1019C">
        <w:rPr>
          <w:spacing w:val="-6"/>
          <w:sz w:val="18"/>
          <w:szCs w:val="28"/>
        </w:rPr>
        <w:t xml:space="preserve"> </w:t>
      </w:r>
      <w:r w:rsidRPr="00E1019C">
        <w:rPr>
          <w:sz w:val="18"/>
          <w:szCs w:val="28"/>
        </w:rPr>
        <w:t>return</w:t>
      </w:r>
      <w:r w:rsidRPr="00E1019C">
        <w:rPr>
          <w:spacing w:val="-5"/>
          <w:sz w:val="18"/>
          <w:szCs w:val="28"/>
        </w:rPr>
        <w:t xml:space="preserve"> </w:t>
      </w:r>
      <w:r w:rsidRPr="00E1019C">
        <w:rPr>
          <w:sz w:val="18"/>
          <w:szCs w:val="28"/>
        </w:rPr>
        <w:t>or</w:t>
      </w:r>
      <w:r w:rsidRPr="00E1019C">
        <w:rPr>
          <w:spacing w:val="-5"/>
          <w:sz w:val="18"/>
          <w:szCs w:val="28"/>
        </w:rPr>
        <w:t xml:space="preserve"> </w:t>
      </w:r>
      <w:r w:rsidRPr="00E1019C">
        <w:rPr>
          <w:sz w:val="18"/>
          <w:szCs w:val="28"/>
        </w:rPr>
        <w:t>destroy</w:t>
      </w:r>
      <w:r w:rsidRPr="00E1019C">
        <w:rPr>
          <w:spacing w:val="-4"/>
          <w:sz w:val="18"/>
          <w:szCs w:val="28"/>
        </w:rPr>
        <w:t xml:space="preserve"> </w:t>
      </w:r>
      <w:r w:rsidRPr="00E1019C">
        <w:rPr>
          <w:sz w:val="18"/>
          <w:szCs w:val="28"/>
        </w:rPr>
        <w:t>all</w:t>
      </w:r>
      <w:r w:rsidRPr="00E1019C">
        <w:rPr>
          <w:spacing w:val="-6"/>
          <w:sz w:val="18"/>
          <w:szCs w:val="28"/>
        </w:rPr>
        <w:t xml:space="preserve"> </w:t>
      </w:r>
      <w:r w:rsidRPr="00E1019C">
        <w:rPr>
          <w:sz w:val="18"/>
          <w:szCs w:val="28"/>
        </w:rPr>
        <w:t>tangible</w:t>
      </w:r>
      <w:r w:rsidRPr="00E1019C">
        <w:rPr>
          <w:spacing w:val="-5"/>
          <w:sz w:val="18"/>
          <w:szCs w:val="28"/>
        </w:rPr>
        <w:t xml:space="preserve"> </w:t>
      </w:r>
      <w:r w:rsidRPr="00E1019C">
        <w:rPr>
          <w:sz w:val="18"/>
          <w:szCs w:val="28"/>
        </w:rPr>
        <w:t>materials</w:t>
      </w:r>
      <w:r w:rsidRPr="00E1019C">
        <w:rPr>
          <w:spacing w:val="-5"/>
          <w:sz w:val="18"/>
          <w:szCs w:val="28"/>
        </w:rPr>
        <w:t xml:space="preserve"> </w:t>
      </w:r>
      <w:r w:rsidRPr="00E1019C">
        <w:rPr>
          <w:sz w:val="18"/>
          <w:szCs w:val="28"/>
        </w:rPr>
        <w:t>embodying</w:t>
      </w:r>
      <w:r w:rsidRPr="00E1019C">
        <w:rPr>
          <w:spacing w:val="-5"/>
          <w:sz w:val="18"/>
          <w:szCs w:val="28"/>
        </w:rPr>
        <w:t xml:space="preserve"> </w:t>
      </w:r>
      <w:r w:rsidRPr="00E1019C">
        <w:rPr>
          <w:sz w:val="18"/>
          <w:szCs w:val="28"/>
        </w:rPr>
        <w:t>Confidential</w:t>
      </w:r>
      <w:r w:rsidRPr="00E1019C">
        <w:rPr>
          <w:spacing w:val="-6"/>
          <w:sz w:val="18"/>
          <w:szCs w:val="28"/>
        </w:rPr>
        <w:t xml:space="preserve"> </w:t>
      </w:r>
      <w:r w:rsidRPr="00E1019C">
        <w:rPr>
          <w:sz w:val="18"/>
          <w:szCs w:val="28"/>
        </w:rPr>
        <w:t>Information</w:t>
      </w:r>
      <w:r w:rsidRPr="00E1019C">
        <w:rPr>
          <w:spacing w:val="-5"/>
          <w:sz w:val="18"/>
          <w:szCs w:val="28"/>
        </w:rPr>
        <w:t xml:space="preserve"> </w:t>
      </w:r>
      <w:r w:rsidRPr="00E1019C">
        <w:rPr>
          <w:sz w:val="18"/>
          <w:szCs w:val="28"/>
        </w:rPr>
        <w:t>(in</w:t>
      </w:r>
      <w:r w:rsidRPr="00E1019C">
        <w:rPr>
          <w:spacing w:val="-6"/>
          <w:sz w:val="18"/>
          <w:szCs w:val="28"/>
        </w:rPr>
        <w:t xml:space="preserve"> </w:t>
      </w:r>
      <w:r w:rsidRPr="00E1019C">
        <w:rPr>
          <w:sz w:val="18"/>
          <w:szCs w:val="28"/>
        </w:rPr>
        <w:t>any</w:t>
      </w:r>
      <w:r w:rsidRPr="00E1019C">
        <w:rPr>
          <w:spacing w:val="-4"/>
          <w:sz w:val="18"/>
          <w:szCs w:val="28"/>
        </w:rPr>
        <w:t xml:space="preserve"> </w:t>
      </w:r>
      <w:r w:rsidRPr="00E1019C">
        <w:rPr>
          <w:sz w:val="18"/>
          <w:szCs w:val="28"/>
        </w:rPr>
        <w:t>form</w:t>
      </w:r>
      <w:r w:rsidRPr="00E1019C">
        <w:rPr>
          <w:spacing w:val="-5"/>
          <w:sz w:val="18"/>
          <w:szCs w:val="28"/>
        </w:rPr>
        <w:t xml:space="preserve"> </w:t>
      </w:r>
      <w:r w:rsidRPr="00E1019C">
        <w:rPr>
          <w:sz w:val="18"/>
          <w:szCs w:val="28"/>
        </w:rPr>
        <w:t>and including,</w:t>
      </w:r>
      <w:r w:rsidRPr="00E1019C">
        <w:rPr>
          <w:spacing w:val="-2"/>
          <w:sz w:val="18"/>
          <w:szCs w:val="28"/>
        </w:rPr>
        <w:t xml:space="preserve"> </w:t>
      </w:r>
      <w:r w:rsidRPr="00E1019C">
        <w:rPr>
          <w:sz w:val="18"/>
          <w:szCs w:val="28"/>
        </w:rPr>
        <w:t>without</w:t>
      </w:r>
      <w:r w:rsidRPr="00E1019C">
        <w:rPr>
          <w:spacing w:val="-2"/>
          <w:sz w:val="18"/>
          <w:szCs w:val="28"/>
        </w:rPr>
        <w:t xml:space="preserve"> </w:t>
      </w:r>
      <w:r w:rsidRPr="00E1019C">
        <w:rPr>
          <w:sz w:val="18"/>
          <w:szCs w:val="28"/>
        </w:rPr>
        <w:t>limitation,</w:t>
      </w:r>
      <w:r w:rsidRPr="00E1019C">
        <w:rPr>
          <w:spacing w:val="-1"/>
          <w:sz w:val="18"/>
          <w:szCs w:val="28"/>
        </w:rPr>
        <w:t xml:space="preserve"> </w:t>
      </w:r>
      <w:r w:rsidRPr="00E1019C">
        <w:rPr>
          <w:sz w:val="18"/>
          <w:szCs w:val="28"/>
        </w:rPr>
        <w:t>all</w:t>
      </w:r>
      <w:r w:rsidRPr="00E1019C">
        <w:rPr>
          <w:spacing w:val="-3"/>
          <w:sz w:val="18"/>
          <w:szCs w:val="28"/>
        </w:rPr>
        <w:t xml:space="preserve"> </w:t>
      </w:r>
      <w:r w:rsidRPr="00E1019C">
        <w:rPr>
          <w:sz w:val="18"/>
          <w:szCs w:val="28"/>
        </w:rPr>
        <w:t>summaries,</w:t>
      </w:r>
      <w:r w:rsidRPr="00E1019C">
        <w:rPr>
          <w:spacing w:val="-1"/>
          <w:sz w:val="18"/>
          <w:szCs w:val="28"/>
        </w:rPr>
        <w:t xml:space="preserve"> </w:t>
      </w:r>
      <w:r w:rsidRPr="00E1019C">
        <w:rPr>
          <w:sz w:val="18"/>
          <w:szCs w:val="28"/>
        </w:rPr>
        <w:t>copies</w:t>
      </w:r>
      <w:r w:rsidRPr="00E1019C">
        <w:rPr>
          <w:spacing w:val="-1"/>
          <w:sz w:val="18"/>
          <w:szCs w:val="28"/>
        </w:rPr>
        <w:t xml:space="preserve"> </w:t>
      </w:r>
      <w:r w:rsidRPr="00E1019C">
        <w:rPr>
          <w:sz w:val="18"/>
          <w:szCs w:val="28"/>
        </w:rPr>
        <w:t>and</w:t>
      </w:r>
      <w:r w:rsidRPr="00E1019C">
        <w:rPr>
          <w:spacing w:val="-2"/>
          <w:sz w:val="18"/>
          <w:szCs w:val="28"/>
        </w:rPr>
        <w:t xml:space="preserve"> </w:t>
      </w:r>
      <w:r w:rsidRPr="00E1019C">
        <w:rPr>
          <w:sz w:val="18"/>
          <w:szCs w:val="28"/>
        </w:rPr>
        <w:t>excerpts</w:t>
      </w:r>
      <w:r w:rsidRPr="00E1019C">
        <w:rPr>
          <w:spacing w:val="-1"/>
          <w:sz w:val="18"/>
          <w:szCs w:val="28"/>
        </w:rPr>
        <w:t xml:space="preserve"> </w:t>
      </w:r>
      <w:r w:rsidRPr="00E1019C">
        <w:rPr>
          <w:sz w:val="18"/>
          <w:szCs w:val="28"/>
        </w:rPr>
        <w:t>of</w:t>
      </w:r>
      <w:r w:rsidRPr="00E1019C">
        <w:rPr>
          <w:spacing w:val="-2"/>
          <w:sz w:val="18"/>
          <w:szCs w:val="28"/>
        </w:rPr>
        <w:t xml:space="preserve"> </w:t>
      </w:r>
      <w:r w:rsidRPr="00E1019C">
        <w:rPr>
          <w:sz w:val="18"/>
          <w:szCs w:val="28"/>
        </w:rPr>
        <w:t>Confidential</w:t>
      </w:r>
      <w:r w:rsidRPr="00E1019C">
        <w:rPr>
          <w:spacing w:val="-6"/>
          <w:sz w:val="18"/>
          <w:szCs w:val="28"/>
        </w:rPr>
        <w:t xml:space="preserve"> </w:t>
      </w:r>
      <w:r w:rsidRPr="00E1019C">
        <w:rPr>
          <w:sz w:val="18"/>
          <w:szCs w:val="28"/>
        </w:rPr>
        <w:t>Information)</w:t>
      </w:r>
      <w:r w:rsidRPr="00E1019C">
        <w:rPr>
          <w:spacing w:val="-2"/>
          <w:sz w:val="18"/>
          <w:szCs w:val="28"/>
        </w:rPr>
        <w:t xml:space="preserve"> </w:t>
      </w:r>
      <w:r w:rsidRPr="00E1019C">
        <w:rPr>
          <w:sz w:val="18"/>
          <w:szCs w:val="28"/>
        </w:rPr>
        <w:t>promptly</w:t>
      </w:r>
      <w:r w:rsidRPr="00E1019C">
        <w:rPr>
          <w:spacing w:val="-1"/>
          <w:sz w:val="18"/>
          <w:szCs w:val="28"/>
        </w:rPr>
        <w:t xml:space="preserve"> </w:t>
      </w:r>
      <w:r w:rsidRPr="00E1019C">
        <w:rPr>
          <w:sz w:val="18"/>
          <w:szCs w:val="28"/>
        </w:rPr>
        <w:t>following</w:t>
      </w:r>
      <w:r w:rsidRPr="00E1019C">
        <w:rPr>
          <w:spacing w:val="2"/>
          <w:sz w:val="18"/>
          <w:szCs w:val="28"/>
        </w:rPr>
        <w:t xml:space="preserve"> </w:t>
      </w:r>
      <w:r w:rsidRPr="00E1019C">
        <w:rPr>
          <w:sz w:val="18"/>
          <w:szCs w:val="28"/>
        </w:rPr>
        <w:t>other</w:t>
      </w:r>
      <w:r w:rsidRPr="00E1019C">
        <w:rPr>
          <w:spacing w:val="-2"/>
          <w:sz w:val="18"/>
          <w:szCs w:val="28"/>
        </w:rPr>
        <w:t xml:space="preserve"> </w:t>
      </w:r>
      <w:r w:rsidRPr="00E1019C">
        <w:rPr>
          <w:sz w:val="18"/>
          <w:szCs w:val="28"/>
        </w:rPr>
        <w:t>party’s</w:t>
      </w:r>
      <w:r w:rsidRPr="00E1019C">
        <w:rPr>
          <w:spacing w:val="-1"/>
          <w:sz w:val="18"/>
          <w:szCs w:val="28"/>
        </w:rPr>
        <w:t xml:space="preserve"> </w:t>
      </w:r>
      <w:r w:rsidRPr="00E1019C">
        <w:rPr>
          <w:sz w:val="18"/>
          <w:szCs w:val="28"/>
        </w:rPr>
        <w:t>written</w:t>
      </w:r>
      <w:r w:rsidRPr="00E1019C">
        <w:rPr>
          <w:spacing w:val="-2"/>
          <w:sz w:val="18"/>
          <w:szCs w:val="28"/>
        </w:rPr>
        <w:t xml:space="preserve"> </w:t>
      </w:r>
      <w:r w:rsidRPr="00E1019C">
        <w:rPr>
          <w:sz w:val="18"/>
          <w:szCs w:val="28"/>
        </w:rPr>
        <w:t>request.</w:t>
      </w:r>
    </w:p>
    <w:p w14:paraId="3F50F919" w14:textId="77777777" w:rsidR="008237A4" w:rsidRPr="00E1019C" w:rsidRDefault="00D376E6" w:rsidP="00C768E4">
      <w:pPr>
        <w:pStyle w:val="ListParagraph"/>
        <w:numPr>
          <w:ilvl w:val="0"/>
          <w:numId w:val="1"/>
        </w:numPr>
        <w:tabs>
          <w:tab w:val="left" w:pos="654"/>
        </w:tabs>
        <w:spacing w:line="204" w:lineRule="auto"/>
        <w:ind w:right="111" w:firstLine="0"/>
        <w:rPr>
          <w:sz w:val="18"/>
          <w:szCs w:val="28"/>
        </w:rPr>
      </w:pPr>
      <w:r w:rsidRPr="00E1019C">
        <w:rPr>
          <w:rFonts w:ascii="Arial"/>
          <w:b/>
          <w:sz w:val="18"/>
          <w:szCs w:val="28"/>
          <w:u w:val="single"/>
        </w:rPr>
        <w:t>Injunctive</w:t>
      </w:r>
      <w:r w:rsidRPr="00E1019C">
        <w:rPr>
          <w:rFonts w:ascii="Arial"/>
          <w:b/>
          <w:spacing w:val="-13"/>
          <w:sz w:val="18"/>
          <w:szCs w:val="28"/>
          <w:u w:val="single"/>
        </w:rPr>
        <w:t xml:space="preserve"> </w:t>
      </w:r>
      <w:r w:rsidRPr="00E1019C">
        <w:rPr>
          <w:rFonts w:ascii="Arial"/>
          <w:b/>
          <w:sz w:val="18"/>
          <w:szCs w:val="28"/>
          <w:u w:val="single"/>
        </w:rPr>
        <w:t>Relief</w:t>
      </w:r>
      <w:r w:rsidRPr="00E1019C">
        <w:rPr>
          <w:rFonts w:ascii="Arial"/>
          <w:b/>
          <w:sz w:val="18"/>
          <w:szCs w:val="28"/>
        </w:rPr>
        <w:t>.</w:t>
      </w:r>
      <w:r w:rsidRPr="00E1019C">
        <w:rPr>
          <w:rFonts w:ascii="Arial"/>
          <w:b/>
          <w:spacing w:val="-13"/>
          <w:sz w:val="18"/>
          <w:szCs w:val="28"/>
        </w:rPr>
        <w:t xml:space="preserve"> </w:t>
      </w:r>
      <w:r w:rsidRPr="00E1019C">
        <w:rPr>
          <w:sz w:val="18"/>
          <w:szCs w:val="28"/>
        </w:rPr>
        <w:t>Both</w:t>
      </w:r>
      <w:r w:rsidRPr="00E1019C">
        <w:rPr>
          <w:spacing w:val="-5"/>
          <w:sz w:val="18"/>
          <w:szCs w:val="28"/>
        </w:rPr>
        <w:t xml:space="preserve"> </w:t>
      </w:r>
      <w:r w:rsidRPr="00E1019C">
        <w:rPr>
          <w:sz w:val="18"/>
          <w:szCs w:val="28"/>
        </w:rPr>
        <w:t>parties</w:t>
      </w:r>
      <w:r w:rsidRPr="00E1019C">
        <w:rPr>
          <w:spacing w:val="-4"/>
          <w:sz w:val="18"/>
          <w:szCs w:val="28"/>
        </w:rPr>
        <w:t xml:space="preserve"> </w:t>
      </w:r>
      <w:r w:rsidRPr="00E1019C">
        <w:rPr>
          <w:sz w:val="18"/>
          <w:szCs w:val="28"/>
        </w:rPr>
        <w:t>acknowledge</w:t>
      </w:r>
      <w:r w:rsidRPr="00E1019C">
        <w:rPr>
          <w:spacing w:val="-4"/>
          <w:sz w:val="18"/>
          <w:szCs w:val="28"/>
        </w:rPr>
        <w:t xml:space="preserve"> </w:t>
      </w:r>
      <w:r w:rsidRPr="00E1019C">
        <w:rPr>
          <w:sz w:val="18"/>
          <w:szCs w:val="28"/>
        </w:rPr>
        <w:t>that</w:t>
      </w:r>
      <w:r w:rsidRPr="00E1019C">
        <w:rPr>
          <w:spacing w:val="-6"/>
          <w:sz w:val="18"/>
          <w:szCs w:val="28"/>
        </w:rPr>
        <w:t xml:space="preserve"> </w:t>
      </w:r>
      <w:r w:rsidRPr="00E1019C">
        <w:rPr>
          <w:sz w:val="18"/>
          <w:szCs w:val="28"/>
        </w:rPr>
        <w:t>a</w:t>
      </w:r>
      <w:r w:rsidRPr="00E1019C">
        <w:rPr>
          <w:spacing w:val="-5"/>
          <w:sz w:val="18"/>
          <w:szCs w:val="28"/>
        </w:rPr>
        <w:t xml:space="preserve"> </w:t>
      </w:r>
      <w:r w:rsidRPr="00E1019C">
        <w:rPr>
          <w:sz w:val="18"/>
          <w:szCs w:val="28"/>
        </w:rPr>
        <w:t>breach</w:t>
      </w:r>
      <w:r w:rsidRPr="00E1019C">
        <w:rPr>
          <w:spacing w:val="-5"/>
          <w:sz w:val="18"/>
          <w:szCs w:val="28"/>
        </w:rPr>
        <w:t xml:space="preserve"> </w:t>
      </w:r>
      <w:r w:rsidRPr="00E1019C">
        <w:rPr>
          <w:sz w:val="18"/>
          <w:szCs w:val="28"/>
        </w:rPr>
        <w:t>of</w:t>
      </w:r>
      <w:r w:rsidRPr="00E1019C">
        <w:rPr>
          <w:spacing w:val="-5"/>
          <w:sz w:val="18"/>
          <w:szCs w:val="28"/>
        </w:rPr>
        <w:t xml:space="preserve"> </w:t>
      </w:r>
      <w:r w:rsidRPr="00E1019C">
        <w:rPr>
          <w:sz w:val="18"/>
          <w:szCs w:val="28"/>
        </w:rPr>
        <w:t>its</w:t>
      </w:r>
      <w:r w:rsidRPr="00E1019C">
        <w:rPr>
          <w:spacing w:val="-5"/>
          <w:sz w:val="18"/>
          <w:szCs w:val="28"/>
        </w:rPr>
        <w:t xml:space="preserve"> </w:t>
      </w:r>
      <w:r w:rsidRPr="00E1019C">
        <w:rPr>
          <w:sz w:val="18"/>
          <w:szCs w:val="28"/>
        </w:rPr>
        <w:t>obligations</w:t>
      </w:r>
      <w:r w:rsidRPr="00E1019C">
        <w:rPr>
          <w:spacing w:val="-4"/>
          <w:sz w:val="18"/>
          <w:szCs w:val="28"/>
        </w:rPr>
        <w:t xml:space="preserve"> </w:t>
      </w:r>
      <w:r w:rsidRPr="00E1019C">
        <w:rPr>
          <w:sz w:val="18"/>
          <w:szCs w:val="28"/>
        </w:rPr>
        <w:t>under</w:t>
      </w:r>
      <w:r w:rsidRPr="00E1019C">
        <w:rPr>
          <w:spacing w:val="-4"/>
          <w:sz w:val="18"/>
          <w:szCs w:val="28"/>
        </w:rPr>
        <w:t xml:space="preserve"> </w:t>
      </w:r>
      <w:r w:rsidRPr="00E1019C">
        <w:rPr>
          <w:sz w:val="18"/>
          <w:szCs w:val="28"/>
        </w:rPr>
        <w:t>this</w:t>
      </w:r>
      <w:r w:rsidRPr="00E1019C">
        <w:rPr>
          <w:spacing w:val="-5"/>
          <w:sz w:val="18"/>
          <w:szCs w:val="28"/>
        </w:rPr>
        <w:t xml:space="preserve"> </w:t>
      </w:r>
      <w:r w:rsidRPr="00E1019C">
        <w:rPr>
          <w:sz w:val="18"/>
          <w:szCs w:val="28"/>
        </w:rPr>
        <w:t>Agreement</w:t>
      </w:r>
      <w:r w:rsidRPr="00E1019C">
        <w:rPr>
          <w:spacing w:val="-5"/>
          <w:sz w:val="18"/>
          <w:szCs w:val="28"/>
        </w:rPr>
        <w:t xml:space="preserve"> </w:t>
      </w:r>
      <w:r w:rsidRPr="00E1019C">
        <w:rPr>
          <w:sz w:val="18"/>
          <w:szCs w:val="28"/>
        </w:rPr>
        <w:t>could</w:t>
      </w:r>
      <w:r w:rsidRPr="00E1019C">
        <w:rPr>
          <w:spacing w:val="-5"/>
          <w:sz w:val="18"/>
          <w:szCs w:val="28"/>
        </w:rPr>
        <w:t xml:space="preserve"> </w:t>
      </w:r>
      <w:r w:rsidRPr="00E1019C">
        <w:rPr>
          <w:sz w:val="18"/>
          <w:szCs w:val="28"/>
        </w:rPr>
        <w:t>cause</w:t>
      </w:r>
      <w:r w:rsidRPr="00E1019C">
        <w:rPr>
          <w:spacing w:val="-6"/>
          <w:sz w:val="18"/>
          <w:szCs w:val="28"/>
        </w:rPr>
        <w:t xml:space="preserve"> </w:t>
      </w:r>
      <w:r w:rsidRPr="00E1019C">
        <w:rPr>
          <w:sz w:val="18"/>
          <w:szCs w:val="28"/>
        </w:rPr>
        <w:t>irreparable</w:t>
      </w:r>
      <w:r w:rsidRPr="00E1019C">
        <w:rPr>
          <w:spacing w:val="-5"/>
          <w:sz w:val="18"/>
          <w:szCs w:val="28"/>
        </w:rPr>
        <w:t xml:space="preserve"> </w:t>
      </w:r>
      <w:r w:rsidRPr="00E1019C">
        <w:rPr>
          <w:sz w:val="18"/>
          <w:szCs w:val="28"/>
        </w:rPr>
        <w:t>harm</w:t>
      </w:r>
      <w:r w:rsidRPr="00E1019C">
        <w:rPr>
          <w:spacing w:val="-6"/>
          <w:sz w:val="18"/>
          <w:szCs w:val="28"/>
        </w:rPr>
        <w:t xml:space="preserve"> </w:t>
      </w:r>
      <w:r w:rsidRPr="00E1019C">
        <w:rPr>
          <w:sz w:val="18"/>
          <w:szCs w:val="28"/>
        </w:rPr>
        <w:t>to</w:t>
      </w:r>
      <w:r w:rsidRPr="00E1019C">
        <w:rPr>
          <w:spacing w:val="-3"/>
          <w:sz w:val="18"/>
          <w:szCs w:val="28"/>
        </w:rPr>
        <w:t xml:space="preserve"> </w:t>
      </w:r>
      <w:r w:rsidRPr="00E1019C">
        <w:rPr>
          <w:sz w:val="18"/>
          <w:szCs w:val="28"/>
        </w:rPr>
        <w:t>the</w:t>
      </w:r>
      <w:r w:rsidRPr="00E1019C">
        <w:rPr>
          <w:spacing w:val="-3"/>
          <w:sz w:val="18"/>
          <w:szCs w:val="28"/>
        </w:rPr>
        <w:t xml:space="preserve"> </w:t>
      </w:r>
      <w:r w:rsidRPr="00E1019C">
        <w:rPr>
          <w:sz w:val="18"/>
          <w:szCs w:val="28"/>
        </w:rPr>
        <w:t>other</w:t>
      </w:r>
      <w:r w:rsidRPr="00E1019C">
        <w:rPr>
          <w:spacing w:val="-5"/>
          <w:sz w:val="18"/>
          <w:szCs w:val="28"/>
        </w:rPr>
        <w:t xml:space="preserve"> </w:t>
      </w:r>
      <w:r w:rsidRPr="00E1019C">
        <w:rPr>
          <w:sz w:val="18"/>
          <w:szCs w:val="28"/>
        </w:rPr>
        <w:t>party</w:t>
      </w:r>
      <w:r w:rsidRPr="00E1019C">
        <w:rPr>
          <w:spacing w:val="-4"/>
          <w:sz w:val="18"/>
          <w:szCs w:val="28"/>
        </w:rPr>
        <w:t xml:space="preserve"> </w:t>
      </w:r>
      <w:r w:rsidRPr="00E1019C">
        <w:rPr>
          <w:sz w:val="18"/>
          <w:szCs w:val="28"/>
        </w:rPr>
        <w:t>as to</w:t>
      </w:r>
      <w:r w:rsidRPr="00E1019C">
        <w:rPr>
          <w:spacing w:val="-5"/>
          <w:sz w:val="18"/>
          <w:szCs w:val="28"/>
        </w:rPr>
        <w:t xml:space="preserve"> </w:t>
      </w:r>
      <w:r w:rsidRPr="00E1019C">
        <w:rPr>
          <w:sz w:val="18"/>
          <w:szCs w:val="28"/>
        </w:rPr>
        <w:t>which</w:t>
      </w:r>
      <w:r w:rsidRPr="00E1019C">
        <w:rPr>
          <w:spacing w:val="-5"/>
          <w:sz w:val="18"/>
          <w:szCs w:val="28"/>
        </w:rPr>
        <w:t xml:space="preserve"> </w:t>
      </w:r>
      <w:r w:rsidRPr="00E1019C">
        <w:rPr>
          <w:sz w:val="18"/>
          <w:szCs w:val="28"/>
        </w:rPr>
        <w:t>monetary</w:t>
      </w:r>
      <w:r w:rsidRPr="00E1019C">
        <w:rPr>
          <w:spacing w:val="-2"/>
          <w:sz w:val="18"/>
          <w:szCs w:val="28"/>
        </w:rPr>
        <w:t xml:space="preserve"> </w:t>
      </w:r>
      <w:r w:rsidRPr="00E1019C">
        <w:rPr>
          <w:sz w:val="18"/>
          <w:szCs w:val="28"/>
        </w:rPr>
        <w:t>damages</w:t>
      </w:r>
      <w:r w:rsidRPr="00E1019C">
        <w:rPr>
          <w:spacing w:val="-4"/>
          <w:sz w:val="18"/>
          <w:szCs w:val="28"/>
        </w:rPr>
        <w:t xml:space="preserve"> </w:t>
      </w:r>
      <w:r w:rsidRPr="00E1019C">
        <w:rPr>
          <w:sz w:val="18"/>
          <w:szCs w:val="28"/>
        </w:rPr>
        <w:t>may</w:t>
      </w:r>
      <w:r w:rsidRPr="00E1019C">
        <w:rPr>
          <w:spacing w:val="-3"/>
          <w:sz w:val="18"/>
          <w:szCs w:val="28"/>
        </w:rPr>
        <w:t xml:space="preserve"> </w:t>
      </w:r>
      <w:r w:rsidRPr="00E1019C">
        <w:rPr>
          <w:sz w:val="18"/>
          <w:szCs w:val="28"/>
        </w:rPr>
        <w:t>be</w:t>
      </w:r>
      <w:r w:rsidRPr="00E1019C">
        <w:rPr>
          <w:spacing w:val="-4"/>
          <w:sz w:val="18"/>
          <w:szCs w:val="28"/>
        </w:rPr>
        <w:t xml:space="preserve"> </w:t>
      </w:r>
      <w:r w:rsidRPr="00E1019C">
        <w:rPr>
          <w:sz w:val="18"/>
          <w:szCs w:val="28"/>
        </w:rPr>
        <w:t>difficult</w:t>
      </w:r>
      <w:r w:rsidRPr="00E1019C">
        <w:rPr>
          <w:spacing w:val="-4"/>
          <w:sz w:val="18"/>
          <w:szCs w:val="28"/>
        </w:rPr>
        <w:t xml:space="preserve"> </w:t>
      </w:r>
      <w:r w:rsidRPr="00E1019C">
        <w:rPr>
          <w:sz w:val="18"/>
          <w:szCs w:val="28"/>
        </w:rPr>
        <w:t>to</w:t>
      </w:r>
      <w:r w:rsidRPr="00E1019C">
        <w:rPr>
          <w:spacing w:val="-4"/>
          <w:sz w:val="18"/>
          <w:szCs w:val="28"/>
        </w:rPr>
        <w:t xml:space="preserve"> </w:t>
      </w:r>
      <w:r w:rsidRPr="00E1019C">
        <w:rPr>
          <w:sz w:val="18"/>
          <w:szCs w:val="28"/>
        </w:rPr>
        <w:t>ascertain</w:t>
      </w:r>
      <w:r w:rsidRPr="00E1019C">
        <w:rPr>
          <w:spacing w:val="-5"/>
          <w:sz w:val="18"/>
          <w:szCs w:val="28"/>
        </w:rPr>
        <w:t xml:space="preserve"> </w:t>
      </w:r>
      <w:r w:rsidRPr="00E1019C">
        <w:rPr>
          <w:sz w:val="18"/>
          <w:szCs w:val="28"/>
        </w:rPr>
        <w:t>or</w:t>
      </w:r>
      <w:r w:rsidRPr="00E1019C">
        <w:rPr>
          <w:spacing w:val="-4"/>
          <w:sz w:val="18"/>
          <w:szCs w:val="28"/>
        </w:rPr>
        <w:t xml:space="preserve"> </w:t>
      </w:r>
      <w:r w:rsidRPr="00E1019C">
        <w:rPr>
          <w:sz w:val="18"/>
          <w:szCs w:val="28"/>
        </w:rPr>
        <w:t>an</w:t>
      </w:r>
      <w:r w:rsidRPr="00E1019C">
        <w:rPr>
          <w:spacing w:val="-4"/>
          <w:sz w:val="18"/>
          <w:szCs w:val="28"/>
        </w:rPr>
        <w:t xml:space="preserve"> </w:t>
      </w:r>
      <w:r w:rsidRPr="00E1019C">
        <w:rPr>
          <w:sz w:val="18"/>
          <w:szCs w:val="28"/>
        </w:rPr>
        <w:t>inadequate</w:t>
      </w:r>
      <w:r w:rsidRPr="00E1019C">
        <w:rPr>
          <w:spacing w:val="-5"/>
          <w:sz w:val="18"/>
          <w:szCs w:val="28"/>
        </w:rPr>
        <w:t xml:space="preserve"> </w:t>
      </w:r>
      <w:r w:rsidRPr="00E1019C">
        <w:rPr>
          <w:sz w:val="18"/>
          <w:szCs w:val="28"/>
        </w:rPr>
        <w:t>remedy. Both</w:t>
      </w:r>
      <w:r w:rsidRPr="00E1019C">
        <w:rPr>
          <w:spacing w:val="-5"/>
          <w:sz w:val="18"/>
          <w:szCs w:val="28"/>
        </w:rPr>
        <w:t xml:space="preserve"> </w:t>
      </w:r>
      <w:r w:rsidRPr="00E1019C">
        <w:rPr>
          <w:sz w:val="18"/>
          <w:szCs w:val="28"/>
        </w:rPr>
        <w:t>parties</w:t>
      </w:r>
      <w:r w:rsidRPr="00E1019C">
        <w:rPr>
          <w:spacing w:val="-3"/>
          <w:sz w:val="18"/>
          <w:szCs w:val="28"/>
        </w:rPr>
        <w:t xml:space="preserve"> </w:t>
      </w:r>
      <w:r w:rsidRPr="00E1019C">
        <w:rPr>
          <w:sz w:val="18"/>
          <w:szCs w:val="28"/>
        </w:rPr>
        <w:t>agree</w:t>
      </w:r>
      <w:r w:rsidRPr="00E1019C">
        <w:rPr>
          <w:spacing w:val="-4"/>
          <w:sz w:val="18"/>
          <w:szCs w:val="28"/>
        </w:rPr>
        <w:t xml:space="preserve"> </w:t>
      </w:r>
      <w:r w:rsidRPr="00E1019C">
        <w:rPr>
          <w:sz w:val="18"/>
          <w:szCs w:val="28"/>
        </w:rPr>
        <w:t>that</w:t>
      </w:r>
      <w:r w:rsidRPr="00E1019C">
        <w:rPr>
          <w:spacing w:val="-5"/>
          <w:sz w:val="18"/>
          <w:szCs w:val="28"/>
        </w:rPr>
        <w:t xml:space="preserve"> </w:t>
      </w:r>
      <w:r w:rsidRPr="00E1019C">
        <w:rPr>
          <w:sz w:val="18"/>
          <w:szCs w:val="28"/>
        </w:rPr>
        <w:t>the</w:t>
      </w:r>
      <w:r w:rsidRPr="00E1019C">
        <w:rPr>
          <w:spacing w:val="-5"/>
          <w:sz w:val="18"/>
          <w:szCs w:val="28"/>
        </w:rPr>
        <w:t xml:space="preserve"> </w:t>
      </w:r>
      <w:r w:rsidRPr="00E1019C">
        <w:rPr>
          <w:sz w:val="18"/>
          <w:szCs w:val="28"/>
        </w:rPr>
        <w:t>other</w:t>
      </w:r>
      <w:r w:rsidRPr="00E1019C">
        <w:rPr>
          <w:spacing w:val="-4"/>
          <w:sz w:val="18"/>
          <w:szCs w:val="28"/>
        </w:rPr>
        <w:t xml:space="preserve"> </w:t>
      </w:r>
      <w:r w:rsidRPr="00E1019C">
        <w:rPr>
          <w:sz w:val="18"/>
          <w:szCs w:val="28"/>
        </w:rPr>
        <w:t>party</w:t>
      </w:r>
      <w:r w:rsidRPr="00E1019C">
        <w:rPr>
          <w:spacing w:val="-3"/>
          <w:sz w:val="18"/>
          <w:szCs w:val="28"/>
        </w:rPr>
        <w:t xml:space="preserve"> </w:t>
      </w:r>
      <w:r w:rsidRPr="00E1019C">
        <w:rPr>
          <w:sz w:val="18"/>
          <w:szCs w:val="28"/>
        </w:rPr>
        <w:t>will</w:t>
      </w:r>
      <w:r w:rsidRPr="00E1019C">
        <w:rPr>
          <w:spacing w:val="-4"/>
          <w:sz w:val="18"/>
          <w:szCs w:val="28"/>
        </w:rPr>
        <w:t xml:space="preserve"> </w:t>
      </w:r>
      <w:r w:rsidRPr="00E1019C">
        <w:rPr>
          <w:sz w:val="18"/>
          <w:szCs w:val="28"/>
        </w:rPr>
        <w:t>have</w:t>
      </w:r>
      <w:r w:rsidRPr="00E1019C">
        <w:rPr>
          <w:spacing w:val="-5"/>
          <w:sz w:val="18"/>
          <w:szCs w:val="28"/>
        </w:rPr>
        <w:t xml:space="preserve"> </w:t>
      </w:r>
      <w:r w:rsidRPr="00E1019C">
        <w:rPr>
          <w:sz w:val="18"/>
          <w:szCs w:val="28"/>
        </w:rPr>
        <w:t>the</w:t>
      </w:r>
      <w:r w:rsidRPr="00E1019C">
        <w:rPr>
          <w:spacing w:val="-5"/>
          <w:sz w:val="18"/>
          <w:szCs w:val="28"/>
        </w:rPr>
        <w:t xml:space="preserve"> </w:t>
      </w:r>
      <w:r w:rsidRPr="00E1019C">
        <w:rPr>
          <w:sz w:val="18"/>
          <w:szCs w:val="28"/>
        </w:rPr>
        <w:t>right,</w:t>
      </w:r>
      <w:r w:rsidRPr="00E1019C">
        <w:rPr>
          <w:spacing w:val="-4"/>
          <w:sz w:val="18"/>
          <w:szCs w:val="28"/>
        </w:rPr>
        <w:t xml:space="preserve"> </w:t>
      </w:r>
      <w:r w:rsidRPr="00E1019C">
        <w:rPr>
          <w:sz w:val="18"/>
          <w:szCs w:val="28"/>
        </w:rPr>
        <w:t>in</w:t>
      </w:r>
      <w:r w:rsidRPr="00E1019C">
        <w:rPr>
          <w:spacing w:val="-5"/>
          <w:sz w:val="18"/>
          <w:szCs w:val="28"/>
        </w:rPr>
        <w:t xml:space="preserve"> </w:t>
      </w:r>
      <w:r w:rsidRPr="00E1019C">
        <w:rPr>
          <w:sz w:val="18"/>
          <w:szCs w:val="28"/>
        </w:rPr>
        <w:t>addition</w:t>
      </w:r>
      <w:r w:rsidRPr="00E1019C">
        <w:rPr>
          <w:spacing w:val="-4"/>
          <w:sz w:val="18"/>
          <w:szCs w:val="28"/>
        </w:rPr>
        <w:t xml:space="preserve"> </w:t>
      </w:r>
      <w:r w:rsidRPr="00E1019C">
        <w:rPr>
          <w:sz w:val="18"/>
          <w:szCs w:val="28"/>
        </w:rPr>
        <w:t>to</w:t>
      </w:r>
      <w:r w:rsidRPr="00E1019C">
        <w:rPr>
          <w:spacing w:val="-3"/>
          <w:sz w:val="18"/>
          <w:szCs w:val="28"/>
        </w:rPr>
        <w:t xml:space="preserve"> </w:t>
      </w:r>
      <w:r w:rsidRPr="00E1019C">
        <w:rPr>
          <w:sz w:val="18"/>
          <w:szCs w:val="28"/>
        </w:rPr>
        <w:t>its other rights and remedies, to seek injunctive relief for any violation of this</w:t>
      </w:r>
      <w:r w:rsidRPr="00E1019C">
        <w:rPr>
          <w:spacing w:val="-12"/>
          <w:sz w:val="18"/>
          <w:szCs w:val="28"/>
        </w:rPr>
        <w:t xml:space="preserve"> </w:t>
      </w:r>
      <w:r w:rsidRPr="00E1019C">
        <w:rPr>
          <w:sz w:val="18"/>
          <w:szCs w:val="28"/>
        </w:rPr>
        <w:t>Agreement.</w:t>
      </w:r>
    </w:p>
    <w:p w14:paraId="2070F8DE" w14:textId="77777777" w:rsidR="008237A4" w:rsidRPr="00E1019C" w:rsidRDefault="00D376E6" w:rsidP="00C768E4">
      <w:pPr>
        <w:pStyle w:val="ListParagraph"/>
        <w:numPr>
          <w:ilvl w:val="0"/>
          <w:numId w:val="1"/>
        </w:numPr>
        <w:tabs>
          <w:tab w:val="left" w:pos="654"/>
        </w:tabs>
        <w:spacing w:before="118" w:line="204" w:lineRule="auto"/>
        <w:ind w:firstLine="0"/>
        <w:rPr>
          <w:sz w:val="18"/>
          <w:szCs w:val="28"/>
        </w:rPr>
      </w:pPr>
      <w:r w:rsidRPr="00E1019C">
        <w:rPr>
          <w:rFonts w:ascii="Arial"/>
          <w:b/>
          <w:sz w:val="18"/>
          <w:szCs w:val="28"/>
          <w:u w:val="single"/>
        </w:rPr>
        <w:t>Scope;</w:t>
      </w:r>
      <w:r w:rsidRPr="00E1019C">
        <w:rPr>
          <w:rFonts w:ascii="Arial"/>
          <w:b/>
          <w:spacing w:val="-28"/>
          <w:sz w:val="18"/>
          <w:szCs w:val="28"/>
          <w:u w:val="single"/>
        </w:rPr>
        <w:t xml:space="preserve"> </w:t>
      </w:r>
      <w:r w:rsidRPr="00E1019C">
        <w:rPr>
          <w:rFonts w:ascii="Arial"/>
          <w:b/>
          <w:sz w:val="18"/>
          <w:szCs w:val="28"/>
          <w:u w:val="single"/>
        </w:rPr>
        <w:t>Termination</w:t>
      </w:r>
      <w:r w:rsidRPr="00E1019C">
        <w:rPr>
          <w:rFonts w:ascii="Arial"/>
          <w:b/>
          <w:sz w:val="18"/>
          <w:szCs w:val="28"/>
        </w:rPr>
        <w:t>.</w:t>
      </w:r>
      <w:r w:rsidRPr="00E1019C">
        <w:rPr>
          <w:rFonts w:ascii="Arial"/>
          <w:b/>
          <w:spacing w:val="-27"/>
          <w:sz w:val="18"/>
          <w:szCs w:val="28"/>
        </w:rPr>
        <w:t xml:space="preserve"> </w:t>
      </w:r>
      <w:r w:rsidRPr="00E1019C">
        <w:rPr>
          <w:sz w:val="18"/>
          <w:szCs w:val="28"/>
        </w:rPr>
        <w:t>This</w:t>
      </w:r>
      <w:r w:rsidRPr="00E1019C">
        <w:rPr>
          <w:spacing w:val="-18"/>
          <w:sz w:val="18"/>
          <w:szCs w:val="28"/>
        </w:rPr>
        <w:t xml:space="preserve"> </w:t>
      </w:r>
      <w:r w:rsidRPr="00E1019C">
        <w:rPr>
          <w:sz w:val="18"/>
          <w:szCs w:val="28"/>
        </w:rPr>
        <w:t>Agreement</w:t>
      </w:r>
      <w:r w:rsidRPr="00E1019C">
        <w:rPr>
          <w:spacing w:val="-21"/>
          <w:sz w:val="18"/>
          <w:szCs w:val="28"/>
        </w:rPr>
        <w:t xml:space="preserve"> </w:t>
      </w:r>
      <w:r w:rsidRPr="00E1019C">
        <w:rPr>
          <w:sz w:val="18"/>
          <w:szCs w:val="28"/>
        </w:rPr>
        <w:t>covers</w:t>
      </w:r>
      <w:r w:rsidRPr="00E1019C">
        <w:rPr>
          <w:spacing w:val="-18"/>
          <w:sz w:val="18"/>
          <w:szCs w:val="28"/>
        </w:rPr>
        <w:t xml:space="preserve"> </w:t>
      </w:r>
      <w:r w:rsidRPr="00E1019C">
        <w:rPr>
          <w:sz w:val="18"/>
          <w:szCs w:val="28"/>
        </w:rPr>
        <w:t>Confidential</w:t>
      </w:r>
      <w:r w:rsidRPr="00E1019C">
        <w:rPr>
          <w:spacing w:val="-19"/>
          <w:sz w:val="18"/>
          <w:szCs w:val="28"/>
        </w:rPr>
        <w:t xml:space="preserve"> </w:t>
      </w:r>
      <w:r w:rsidRPr="00E1019C">
        <w:rPr>
          <w:sz w:val="18"/>
          <w:szCs w:val="28"/>
        </w:rPr>
        <w:t>Information</w:t>
      </w:r>
      <w:r w:rsidRPr="00E1019C">
        <w:rPr>
          <w:spacing w:val="-19"/>
          <w:sz w:val="18"/>
          <w:szCs w:val="28"/>
        </w:rPr>
        <w:t xml:space="preserve"> </w:t>
      </w:r>
      <w:r w:rsidRPr="00E1019C">
        <w:rPr>
          <w:sz w:val="18"/>
          <w:szCs w:val="28"/>
        </w:rPr>
        <w:t>received</w:t>
      </w:r>
      <w:r w:rsidRPr="00E1019C">
        <w:rPr>
          <w:spacing w:val="-19"/>
          <w:sz w:val="18"/>
          <w:szCs w:val="28"/>
        </w:rPr>
        <w:t xml:space="preserve"> </w:t>
      </w:r>
      <w:r w:rsidRPr="00E1019C">
        <w:rPr>
          <w:sz w:val="18"/>
          <w:szCs w:val="28"/>
        </w:rPr>
        <w:t>by</w:t>
      </w:r>
      <w:r w:rsidRPr="00E1019C">
        <w:rPr>
          <w:spacing w:val="-17"/>
          <w:sz w:val="18"/>
          <w:szCs w:val="28"/>
        </w:rPr>
        <w:t xml:space="preserve"> </w:t>
      </w:r>
      <w:r w:rsidRPr="00E1019C">
        <w:rPr>
          <w:sz w:val="18"/>
          <w:szCs w:val="28"/>
        </w:rPr>
        <w:t>both</w:t>
      </w:r>
      <w:r w:rsidRPr="00E1019C">
        <w:rPr>
          <w:spacing w:val="-20"/>
          <w:sz w:val="18"/>
          <w:szCs w:val="28"/>
        </w:rPr>
        <w:t xml:space="preserve"> </w:t>
      </w:r>
      <w:r w:rsidRPr="00E1019C">
        <w:rPr>
          <w:sz w:val="18"/>
          <w:szCs w:val="28"/>
        </w:rPr>
        <w:t>parties</w:t>
      </w:r>
      <w:r w:rsidRPr="00E1019C">
        <w:rPr>
          <w:spacing w:val="-18"/>
          <w:sz w:val="18"/>
          <w:szCs w:val="28"/>
        </w:rPr>
        <w:t xml:space="preserve"> </w:t>
      </w:r>
      <w:r w:rsidRPr="00E1019C">
        <w:rPr>
          <w:sz w:val="18"/>
          <w:szCs w:val="28"/>
        </w:rPr>
        <w:t>prior</w:t>
      </w:r>
      <w:r w:rsidRPr="00E1019C">
        <w:rPr>
          <w:spacing w:val="-19"/>
          <w:sz w:val="18"/>
          <w:szCs w:val="28"/>
        </w:rPr>
        <w:t xml:space="preserve"> </w:t>
      </w:r>
      <w:r w:rsidRPr="00E1019C">
        <w:rPr>
          <w:sz w:val="18"/>
          <w:szCs w:val="28"/>
        </w:rPr>
        <w:t>and</w:t>
      </w:r>
      <w:r w:rsidRPr="00E1019C">
        <w:rPr>
          <w:spacing w:val="-20"/>
          <w:sz w:val="18"/>
          <w:szCs w:val="28"/>
        </w:rPr>
        <w:t xml:space="preserve"> </w:t>
      </w:r>
      <w:r w:rsidRPr="00E1019C">
        <w:rPr>
          <w:sz w:val="18"/>
          <w:szCs w:val="28"/>
        </w:rPr>
        <w:t>subsequent</w:t>
      </w:r>
      <w:r w:rsidRPr="00E1019C">
        <w:rPr>
          <w:spacing w:val="-19"/>
          <w:sz w:val="18"/>
          <w:szCs w:val="28"/>
        </w:rPr>
        <w:t xml:space="preserve"> </w:t>
      </w:r>
      <w:r w:rsidRPr="00E1019C">
        <w:rPr>
          <w:sz w:val="18"/>
          <w:szCs w:val="28"/>
        </w:rPr>
        <w:t>to</w:t>
      </w:r>
      <w:r w:rsidRPr="00E1019C">
        <w:rPr>
          <w:spacing w:val="-20"/>
          <w:sz w:val="18"/>
          <w:szCs w:val="28"/>
        </w:rPr>
        <w:t xml:space="preserve"> </w:t>
      </w:r>
      <w:r w:rsidRPr="00E1019C">
        <w:rPr>
          <w:sz w:val="18"/>
          <w:szCs w:val="28"/>
        </w:rPr>
        <w:t>the</w:t>
      </w:r>
      <w:r w:rsidRPr="00E1019C">
        <w:rPr>
          <w:spacing w:val="-19"/>
          <w:sz w:val="18"/>
          <w:szCs w:val="28"/>
        </w:rPr>
        <w:t xml:space="preserve"> </w:t>
      </w:r>
      <w:r w:rsidRPr="00E1019C">
        <w:rPr>
          <w:sz w:val="18"/>
          <w:szCs w:val="28"/>
        </w:rPr>
        <w:t>date</w:t>
      </w:r>
      <w:r w:rsidRPr="00E1019C">
        <w:rPr>
          <w:spacing w:val="-19"/>
          <w:sz w:val="18"/>
          <w:szCs w:val="28"/>
        </w:rPr>
        <w:t xml:space="preserve"> </w:t>
      </w:r>
      <w:r w:rsidRPr="00E1019C">
        <w:rPr>
          <w:sz w:val="18"/>
          <w:szCs w:val="28"/>
        </w:rPr>
        <w:t>hereof.</w:t>
      </w:r>
      <w:r w:rsidRPr="00E1019C">
        <w:rPr>
          <w:spacing w:val="-18"/>
          <w:sz w:val="18"/>
          <w:szCs w:val="28"/>
        </w:rPr>
        <w:t xml:space="preserve"> </w:t>
      </w:r>
      <w:r w:rsidRPr="00E1019C">
        <w:rPr>
          <w:sz w:val="18"/>
          <w:szCs w:val="28"/>
        </w:rPr>
        <w:t>This</w:t>
      </w:r>
      <w:r w:rsidRPr="00E1019C">
        <w:rPr>
          <w:spacing w:val="-18"/>
          <w:sz w:val="18"/>
          <w:szCs w:val="28"/>
        </w:rPr>
        <w:t xml:space="preserve"> </w:t>
      </w:r>
      <w:r w:rsidRPr="00E1019C">
        <w:rPr>
          <w:sz w:val="18"/>
          <w:szCs w:val="28"/>
        </w:rPr>
        <w:t>Agreement is effective as of the date Confidential Information is first received and will continue for 3 years, after which it automatically renews unless either party terminates this Agreement by providing at least 90 days prior written notice to the other party, provided, that both parties obligations with respect to Confidential Information will survive for 5 years following termination of this Agreement, and Sections 6, 9, 10, and 11 will survive indefinitely and the confidentiality</w:t>
      </w:r>
      <w:r w:rsidRPr="00E1019C">
        <w:rPr>
          <w:spacing w:val="-7"/>
          <w:sz w:val="18"/>
          <w:szCs w:val="28"/>
        </w:rPr>
        <w:t xml:space="preserve"> </w:t>
      </w:r>
      <w:r w:rsidRPr="00E1019C">
        <w:rPr>
          <w:sz w:val="18"/>
          <w:szCs w:val="28"/>
        </w:rPr>
        <w:t>obligations</w:t>
      </w:r>
      <w:r w:rsidRPr="00E1019C">
        <w:rPr>
          <w:spacing w:val="-6"/>
          <w:sz w:val="18"/>
          <w:szCs w:val="28"/>
        </w:rPr>
        <w:t xml:space="preserve"> </w:t>
      </w:r>
      <w:r w:rsidRPr="00E1019C">
        <w:rPr>
          <w:sz w:val="18"/>
          <w:szCs w:val="28"/>
        </w:rPr>
        <w:t>of</w:t>
      </w:r>
      <w:r w:rsidRPr="00E1019C">
        <w:rPr>
          <w:spacing w:val="-7"/>
          <w:sz w:val="18"/>
          <w:szCs w:val="28"/>
        </w:rPr>
        <w:t xml:space="preserve"> </w:t>
      </w:r>
      <w:r w:rsidRPr="00E1019C">
        <w:rPr>
          <w:sz w:val="18"/>
          <w:szCs w:val="28"/>
        </w:rPr>
        <w:t>this</w:t>
      </w:r>
      <w:r w:rsidRPr="00E1019C">
        <w:rPr>
          <w:spacing w:val="-6"/>
          <w:sz w:val="18"/>
          <w:szCs w:val="28"/>
        </w:rPr>
        <w:t xml:space="preserve"> </w:t>
      </w:r>
      <w:r w:rsidRPr="00E1019C">
        <w:rPr>
          <w:sz w:val="18"/>
          <w:szCs w:val="28"/>
        </w:rPr>
        <w:t>Agreement</w:t>
      </w:r>
      <w:r w:rsidRPr="00E1019C">
        <w:rPr>
          <w:spacing w:val="-7"/>
          <w:sz w:val="18"/>
          <w:szCs w:val="28"/>
        </w:rPr>
        <w:t xml:space="preserve"> </w:t>
      </w:r>
      <w:r w:rsidRPr="00E1019C">
        <w:rPr>
          <w:sz w:val="18"/>
          <w:szCs w:val="28"/>
        </w:rPr>
        <w:t>will</w:t>
      </w:r>
      <w:r w:rsidRPr="00E1019C">
        <w:rPr>
          <w:spacing w:val="-8"/>
          <w:sz w:val="18"/>
          <w:szCs w:val="28"/>
        </w:rPr>
        <w:t xml:space="preserve"> </w:t>
      </w:r>
      <w:r w:rsidRPr="00E1019C">
        <w:rPr>
          <w:sz w:val="18"/>
          <w:szCs w:val="28"/>
        </w:rPr>
        <w:t>continue</w:t>
      </w:r>
      <w:r w:rsidRPr="00E1019C">
        <w:rPr>
          <w:spacing w:val="-9"/>
          <w:sz w:val="18"/>
          <w:szCs w:val="28"/>
        </w:rPr>
        <w:t xml:space="preserve"> </w:t>
      </w:r>
      <w:r w:rsidRPr="00E1019C">
        <w:rPr>
          <w:sz w:val="18"/>
          <w:szCs w:val="28"/>
        </w:rPr>
        <w:t>to</w:t>
      </w:r>
      <w:r w:rsidRPr="00E1019C">
        <w:rPr>
          <w:spacing w:val="-7"/>
          <w:sz w:val="18"/>
          <w:szCs w:val="28"/>
        </w:rPr>
        <w:t xml:space="preserve"> </w:t>
      </w:r>
      <w:r w:rsidRPr="00E1019C">
        <w:rPr>
          <w:sz w:val="18"/>
          <w:szCs w:val="28"/>
        </w:rPr>
        <w:t>apply</w:t>
      </w:r>
      <w:r w:rsidRPr="00E1019C">
        <w:rPr>
          <w:spacing w:val="-6"/>
          <w:sz w:val="18"/>
          <w:szCs w:val="28"/>
        </w:rPr>
        <w:t xml:space="preserve"> </w:t>
      </w:r>
      <w:r w:rsidRPr="00E1019C">
        <w:rPr>
          <w:sz w:val="18"/>
          <w:szCs w:val="28"/>
        </w:rPr>
        <w:t>to</w:t>
      </w:r>
      <w:r w:rsidRPr="00E1019C">
        <w:rPr>
          <w:spacing w:val="-7"/>
          <w:sz w:val="18"/>
          <w:szCs w:val="28"/>
        </w:rPr>
        <w:t xml:space="preserve"> </w:t>
      </w:r>
      <w:r w:rsidRPr="00E1019C">
        <w:rPr>
          <w:sz w:val="18"/>
          <w:szCs w:val="28"/>
        </w:rPr>
        <w:t>the</w:t>
      </w:r>
      <w:r w:rsidRPr="00E1019C">
        <w:rPr>
          <w:spacing w:val="-8"/>
          <w:sz w:val="18"/>
          <w:szCs w:val="28"/>
        </w:rPr>
        <w:t xml:space="preserve"> </w:t>
      </w:r>
      <w:r w:rsidRPr="00E1019C">
        <w:rPr>
          <w:sz w:val="18"/>
          <w:szCs w:val="28"/>
        </w:rPr>
        <w:t>Confidential</w:t>
      </w:r>
      <w:r w:rsidRPr="00E1019C">
        <w:rPr>
          <w:spacing w:val="-8"/>
          <w:sz w:val="18"/>
          <w:szCs w:val="28"/>
        </w:rPr>
        <w:t xml:space="preserve"> </w:t>
      </w:r>
      <w:r w:rsidRPr="00E1019C">
        <w:rPr>
          <w:sz w:val="18"/>
          <w:szCs w:val="28"/>
        </w:rPr>
        <w:t>Information</w:t>
      </w:r>
      <w:r w:rsidRPr="00E1019C">
        <w:rPr>
          <w:spacing w:val="-7"/>
          <w:sz w:val="18"/>
          <w:szCs w:val="28"/>
        </w:rPr>
        <w:t xml:space="preserve"> </w:t>
      </w:r>
      <w:r w:rsidRPr="00E1019C">
        <w:rPr>
          <w:sz w:val="18"/>
          <w:szCs w:val="28"/>
        </w:rPr>
        <w:t>for</w:t>
      </w:r>
      <w:r w:rsidRPr="00E1019C">
        <w:rPr>
          <w:spacing w:val="-7"/>
          <w:sz w:val="18"/>
          <w:szCs w:val="28"/>
        </w:rPr>
        <w:t xml:space="preserve"> </w:t>
      </w:r>
      <w:r w:rsidRPr="00E1019C">
        <w:rPr>
          <w:sz w:val="18"/>
          <w:szCs w:val="28"/>
        </w:rPr>
        <w:t>as</w:t>
      </w:r>
      <w:r w:rsidRPr="00E1019C">
        <w:rPr>
          <w:spacing w:val="-6"/>
          <w:sz w:val="18"/>
          <w:szCs w:val="28"/>
        </w:rPr>
        <w:t xml:space="preserve"> </w:t>
      </w:r>
      <w:r w:rsidRPr="00E1019C">
        <w:rPr>
          <w:sz w:val="18"/>
          <w:szCs w:val="28"/>
        </w:rPr>
        <w:t>long</w:t>
      </w:r>
      <w:r w:rsidRPr="00E1019C">
        <w:rPr>
          <w:spacing w:val="-6"/>
          <w:sz w:val="18"/>
          <w:szCs w:val="28"/>
        </w:rPr>
        <w:t xml:space="preserve"> </w:t>
      </w:r>
      <w:r w:rsidRPr="00E1019C">
        <w:rPr>
          <w:sz w:val="18"/>
          <w:szCs w:val="28"/>
        </w:rPr>
        <w:t>as</w:t>
      </w:r>
      <w:r w:rsidRPr="00E1019C">
        <w:rPr>
          <w:spacing w:val="-6"/>
          <w:sz w:val="18"/>
          <w:szCs w:val="28"/>
        </w:rPr>
        <w:t xml:space="preserve"> </w:t>
      </w:r>
      <w:r w:rsidRPr="00E1019C">
        <w:rPr>
          <w:sz w:val="18"/>
          <w:szCs w:val="28"/>
        </w:rPr>
        <w:t>the</w:t>
      </w:r>
      <w:r w:rsidRPr="00E1019C">
        <w:rPr>
          <w:spacing w:val="-8"/>
          <w:sz w:val="18"/>
          <w:szCs w:val="28"/>
        </w:rPr>
        <w:t xml:space="preserve"> </w:t>
      </w:r>
      <w:r w:rsidRPr="00E1019C">
        <w:rPr>
          <w:sz w:val="18"/>
          <w:szCs w:val="28"/>
        </w:rPr>
        <w:t>information</w:t>
      </w:r>
      <w:r w:rsidRPr="00E1019C">
        <w:rPr>
          <w:spacing w:val="-6"/>
          <w:sz w:val="18"/>
          <w:szCs w:val="28"/>
        </w:rPr>
        <w:t xml:space="preserve"> </w:t>
      </w:r>
      <w:r w:rsidRPr="00E1019C">
        <w:rPr>
          <w:sz w:val="18"/>
          <w:szCs w:val="28"/>
        </w:rPr>
        <w:t>continues</w:t>
      </w:r>
      <w:r w:rsidRPr="00E1019C">
        <w:rPr>
          <w:spacing w:val="-7"/>
          <w:sz w:val="18"/>
          <w:szCs w:val="28"/>
        </w:rPr>
        <w:t xml:space="preserve"> </w:t>
      </w:r>
      <w:r w:rsidRPr="00E1019C">
        <w:rPr>
          <w:sz w:val="18"/>
          <w:szCs w:val="28"/>
        </w:rPr>
        <w:t>to</w:t>
      </w:r>
      <w:r w:rsidRPr="00E1019C">
        <w:rPr>
          <w:spacing w:val="-10"/>
          <w:sz w:val="18"/>
          <w:szCs w:val="28"/>
        </w:rPr>
        <w:t xml:space="preserve"> </w:t>
      </w:r>
      <w:r w:rsidRPr="00E1019C">
        <w:rPr>
          <w:sz w:val="18"/>
          <w:szCs w:val="28"/>
        </w:rPr>
        <w:t>constitute</w:t>
      </w:r>
      <w:r w:rsidRPr="00E1019C">
        <w:rPr>
          <w:spacing w:val="-8"/>
          <w:sz w:val="18"/>
          <w:szCs w:val="28"/>
        </w:rPr>
        <w:t xml:space="preserve"> </w:t>
      </w:r>
      <w:r w:rsidRPr="00E1019C">
        <w:rPr>
          <w:sz w:val="18"/>
          <w:szCs w:val="28"/>
        </w:rPr>
        <w:t>a</w:t>
      </w:r>
      <w:r w:rsidRPr="00E1019C">
        <w:rPr>
          <w:spacing w:val="-7"/>
          <w:sz w:val="18"/>
          <w:szCs w:val="28"/>
        </w:rPr>
        <w:t xml:space="preserve"> </w:t>
      </w:r>
      <w:r w:rsidRPr="00E1019C">
        <w:rPr>
          <w:sz w:val="18"/>
          <w:szCs w:val="28"/>
        </w:rPr>
        <w:t>trade secret or does not otherwise fall within an exclusion described in Section</w:t>
      </w:r>
      <w:r w:rsidRPr="00E1019C">
        <w:rPr>
          <w:spacing w:val="-15"/>
          <w:sz w:val="18"/>
          <w:szCs w:val="28"/>
        </w:rPr>
        <w:t xml:space="preserve"> </w:t>
      </w:r>
      <w:r w:rsidRPr="00E1019C">
        <w:rPr>
          <w:sz w:val="18"/>
          <w:szCs w:val="28"/>
        </w:rPr>
        <w:t>2.</w:t>
      </w:r>
    </w:p>
    <w:p w14:paraId="29082CC0" w14:textId="77777777" w:rsidR="008237A4" w:rsidRPr="00E1019C" w:rsidRDefault="00D376E6" w:rsidP="00C768E4">
      <w:pPr>
        <w:pStyle w:val="ListParagraph"/>
        <w:numPr>
          <w:ilvl w:val="0"/>
          <w:numId w:val="1"/>
        </w:numPr>
        <w:tabs>
          <w:tab w:val="left" w:pos="654"/>
        </w:tabs>
        <w:spacing w:line="204" w:lineRule="auto"/>
        <w:ind w:firstLine="0"/>
        <w:rPr>
          <w:sz w:val="18"/>
          <w:szCs w:val="28"/>
        </w:rPr>
      </w:pPr>
      <w:r w:rsidRPr="00E1019C">
        <w:rPr>
          <w:rFonts w:ascii="Arial" w:hAnsi="Arial"/>
          <w:b/>
          <w:sz w:val="18"/>
          <w:szCs w:val="28"/>
          <w:u w:val="single"/>
        </w:rPr>
        <w:t>Miscellaneous</w:t>
      </w:r>
      <w:r w:rsidRPr="00E1019C">
        <w:rPr>
          <w:rFonts w:ascii="Arial" w:hAnsi="Arial"/>
          <w:b/>
          <w:sz w:val="18"/>
          <w:szCs w:val="28"/>
        </w:rPr>
        <w:t>.</w:t>
      </w:r>
      <w:r w:rsidRPr="00E1019C">
        <w:rPr>
          <w:rFonts w:ascii="Arial" w:hAnsi="Arial"/>
          <w:b/>
          <w:spacing w:val="-16"/>
          <w:sz w:val="18"/>
          <w:szCs w:val="28"/>
        </w:rPr>
        <w:t xml:space="preserve"> </w:t>
      </w:r>
      <w:r w:rsidRPr="00E1019C">
        <w:rPr>
          <w:sz w:val="18"/>
          <w:szCs w:val="28"/>
        </w:rPr>
        <w:t>This</w:t>
      </w:r>
      <w:r w:rsidRPr="00E1019C">
        <w:rPr>
          <w:spacing w:val="-8"/>
          <w:sz w:val="18"/>
          <w:szCs w:val="28"/>
        </w:rPr>
        <w:t xml:space="preserve"> </w:t>
      </w:r>
      <w:r w:rsidRPr="00E1019C">
        <w:rPr>
          <w:sz w:val="18"/>
          <w:szCs w:val="28"/>
        </w:rPr>
        <w:t>Agreement</w:t>
      </w:r>
      <w:r w:rsidRPr="00E1019C">
        <w:rPr>
          <w:spacing w:val="-11"/>
          <w:sz w:val="18"/>
          <w:szCs w:val="28"/>
        </w:rPr>
        <w:t xml:space="preserve"> </w:t>
      </w:r>
      <w:r w:rsidRPr="00E1019C">
        <w:rPr>
          <w:sz w:val="18"/>
          <w:szCs w:val="28"/>
        </w:rPr>
        <w:t>constitutes</w:t>
      </w:r>
      <w:r w:rsidRPr="00E1019C">
        <w:rPr>
          <w:spacing w:val="-7"/>
          <w:sz w:val="18"/>
          <w:szCs w:val="28"/>
        </w:rPr>
        <w:t xml:space="preserve"> </w:t>
      </w:r>
      <w:r w:rsidRPr="00E1019C">
        <w:rPr>
          <w:sz w:val="18"/>
          <w:szCs w:val="28"/>
        </w:rPr>
        <w:t>the</w:t>
      </w:r>
      <w:r w:rsidRPr="00E1019C">
        <w:rPr>
          <w:spacing w:val="-10"/>
          <w:sz w:val="18"/>
          <w:szCs w:val="28"/>
        </w:rPr>
        <w:t xml:space="preserve"> </w:t>
      </w:r>
      <w:r w:rsidRPr="00E1019C">
        <w:rPr>
          <w:sz w:val="18"/>
          <w:szCs w:val="28"/>
        </w:rPr>
        <w:t>entire</w:t>
      </w:r>
      <w:r w:rsidRPr="00E1019C">
        <w:rPr>
          <w:spacing w:val="-9"/>
          <w:sz w:val="18"/>
          <w:szCs w:val="28"/>
        </w:rPr>
        <w:t xml:space="preserve"> </w:t>
      </w:r>
      <w:r w:rsidRPr="00E1019C">
        <w:rPr>
          <w:sz w:val="18"/>
          <w:szCs w:val="28"/>
        </w:rPr>
        <w:t>agreement</w:t>
      </w:r>
      <w:r w:rsidRPr="00E1019C">
        <w:rPr>
          <w:spacing w:val="-8"/>
          <w:sz w:val="18"/>
          <w:szCs w:val="28"/>
        </w:rPr>
        <w:t xml:space="preserve"> </w:t>
      </w:r>
      <w:r w:rsidRPr="00E1019C">
        <w:rPr>
          <w:sz w:val="18"/>
          <w:szCs w:val="28"/>
        </w:rPr>
        <w:t>between</w:t>
      </w:r>
      <w:r w:rsidRPr="00E1019C">
        <w:rPr>
          <w:spacing w:val="-9"/>
          <w:sz w:val="18"/>
          <w:szCs w:val="28"/>
        </w:rPr>
        <w:t xml:space="preserve"> </w:t>
      </w:r>
      <w:r w:rsidRPr="00E1019C">
        <w:rPr>
          <w:sz w:val="18"/>
          <w:szCs w:val="28"/>
        </w:rPr>
        <w:t>the</w:t>
      </w:r>
      <w:r w:rsidRPr="00E1019C">
        <w:rPr>
          <w:spacing w:val="-9"/>
          <w:sz w:val="18"/>
          <w:szCs w:val="28"/>
        </w:rPr>
        <w:t xml:space="preserve"> </w:t>
      </w:r>
      <w:r w:rsidRPr="00E1019C">
        <w:rPr>
          <w:sz w:val="18"/>
          <w:szCs w:val="28"/>
        </w:rPr>
        <w:t>parties</w:t>
      </w:r>
      <w:r w:rsidRPr="00E1019C">
        <w:rPr>
          <w:spacing w:val="-8"/>
          <w:sz w:val="18"/>
          <w:szCs w:val="28"/>
        </w:rPr>
        <w:t xml:space="preserve"> </w:t>
      </w:r>
      <w:r w:rsidRPr="00E1019C">
        <w:rPr>
          <w:sz w:val="18"/>
          <w:szCs w:val="28"/>
        </w:rPr>
        <w:t>relating</w:t>
      </w:r>
      <w:r w:rsidRPr="00E1019C">
        <w:rPr>
          <w:spacing w:val="-7"/>
          <w:sz w:val="18"/>
          <w:szCs w:val="28"/>
        </w:rPr>
        <w:t xml:space="preserve"> </w:t>
      </w:r>
      <w:r w:rsidRPr="00E1019C">
        <w:rPr>
          <w:sz w:val="18"/>
          <w:szCs w:val="28"/>
        </w:rPr>
        <w:t>to</w:t>
      </w:r>
      <w:r w:rsidRPr="00E1019C">
        <w:rPr>
          <w:spacing w:val="-10"/>
          <w:sz w:val="18"/>
          <w:szCs w:val="28"/>
        </w:rPr>
        <w:t xml:space="preserve"> </w:t>
      </w:r>
      <w:r w:rsidRPr="00E1019C">
        <w:rPr>
          <w:sz w:val="18"/>
          <w:szCs w:val="28"/>
        </w:rPr>
        <w:t>the</w:t>
      </w:r>
      <w:r w:rsidRPr="00E1019C">
        <w:rPr>
          <w:spacing w:val="-9"/>
          <w:sz w:val="18"/>
          <w:szCs w:val="28"/>
        </w:rPr>
        <w:t xml:space="preserve"> </w:t>
      </w:r>
      <w:r w:rsidRPr="00E1019C">
        <w:rPr>
          <w:sz w:val="18"/>
          <w:szCs w:val="28"/>
        </w:rPr>
        <w:t>matters</w:t>
      </w:r>
      <w:r w:rsidRPr="00E1019C">
        <w:rPr>
          <w:spacing w:val="-8"/>
          <w:sz w:val="18"/>
          <w:szCs w:val="28"/>
        </w:rPr>
        <w:t xml:space="preserve"> </w:t>
      </w:r>
      <w:r w:rsidRPr="00E1019C">
        <w:rPr>
          <w:sz w:val="18"/>
          <w:szCs w:val="28"/>
        </w:rPr>
        <w:t>discussed</w:t>
      </w:r>
      <w:r w:rsidRPr="00E1019C">
        <w:rPr>
          <w:spacing w:val="-10"/>
          <w:sz w:val="18"/>
          <w:szCs w:val="28"/>
        </w:rPr>
        <w:t xml:space="preserve"> </w:t>
      </w:r>
      <w:r w:rsidRPr="00E1019C">
        <w:rPr>
          <w:sz w:val="18"/>
          <w:szCs w:val="28"/>
        </w:rPr>
        <w:t>herein</w:t>
      </w:r>
      <w:r w:rsidRPr="00E1019C">
        <w:rPr>
          <w:spacing w:val="-9"/>
          <w:sz w:val="18"/>
          <w:szCs w:val="28"/>
        </w:rPr>
        <w:t xml:space="preserve"> </w:t>
      </w:r>
      <w:r w:rsidRPr="00E1019C">
        <w:rPr>
          <w:sz w:val="18"/>
          <w:szCs w:val="28"/>
        </w:rPr>
        <w:t>and</w:t>
      </w:r>
      <w:r w:rsidRPr="00E1019C">
        <w:rPr>
          <w:spacing w:val="-8"/>
          <w:sz w:val="18"/>
          <w:szCs w:val="28"/>
        </w:rPr>
        <w:t xml:space="preserve"> </w:t>
      </w:r>
      <w:r w:rsidRPr="00E1019C">
        <w:rPr>
          <w:sz w:val="18"/>
          <w:szCs w:val="28"/>
        </w:rPr>
        <w:t>may</w:t>
      </w:r>
      <w:r w:rsidRPr="00E1019C">
        <w:rPr>
          <w:spacing w:val="-8"/>
          <w:sz w:val="18"/>
          <w:szCs w:val="28"/>
        </w:rPr>
        <w:t xml:space="preserve"> </w:t>
      </w:r>
      <w:r w:rsidRPr="00E1019C">
        <w:rPr>
          <w:sz w:val="18"/>
          <w:szCs w:val="28"/>
        </w:rPr>
        <w:t>be</w:t>
      </w:r>
      <w:r w:rsidRPr="00E1019C">
        <w:rPr>
          <w:spacing w:val="-9"/>
          <w:sz w:val="18"/>
          <w:szCs w:val="28"/>
        </w:rPr>
        <w:t xml:space="preserve"> </w:t>
      </w:r>
      <w:r w:rsidRPr="00E1019C">
        <w:rPr>
          <w:sz w:val="18"/>
          <w:szCs w:val="28"/>
        </w:rPr>
        <w:t>amended, modified, or waived only with the mutual written consent of the parties. Both parties may not assign this Agreement without other party’s written consent. If a provision of this Agreement is held invalid under applicable law, such invalidity will not affect any other provision of this Agreement that can be given effect. This Agreement will be governed by the laws of Belgium, without reference to its choice of law rules. Exclusive jurisdiction over and venue of any suit arising out</w:t>
      </w:r>
      <w:r w:rsidRPr="00E1019C">
        <w:rPr>
          <w:spacing w:val="-5"/>
          <w:sz w:val="18"/>
          <w:szCs w:val="28"/>
        </w:rPr>
        <w:t xml:space="preserve"> </w:t>
      </w:r>
      <w:r w:rsidRPr="00E1019C">
        <w:rPr>
          <w:sz w:val="18"/>
          <w:szCs w:val="28"/>
        </w:rPr>
        <w:t>of</w:t>
      </w:r>
      <w:r w:rsidRPr="00E1019C">
        <w:rPr>
          <w:spacing w:val="-5"/>
          <w:sz w:val="18"/>
          <w:szCs w:val="28"/>
        </w:rPr>
        <w:t xml:space="preserve"> </w:t>
      </w:r>
      <w:r w:rsidRPr="00E1019C">
        <w:rPr>
          <w:sz w:val="18"/>
          <w:szCs w:val="28"/>
        </w:rPr>
        <w:t>or</w:t>
      </w:r>
      <w:r w:rsidRPr="00E1019C">
        <w:rPr>
          <w:spacing w:val="-3"/>
          <w:sz w:val="18"/>
          <w:szCs w:val="28"/>
        </w:rPr>
        <w:t xml:space="preserve"> </w:t>
      </w:r>
      <w:r w:rsidRPr="00E1019C">
        <w:rPr>
          <w:sz w:val="18"/>
          <w:szCs w:val="28"/>
        </w:rPr>
        <w:t>relating</w:t>
      </w:r>
      <w:r w:rsidRPr="00E1019C">
        <w:rPr>
          <w:spacing w:val="-4"/>
          <w:sz w:val="18"/>
          <w:szCs w:val="28"/>
        </w:rPr>
        <w:t xml:space="preserve"> </w:t>
      </w:r>
      <w:r w:rsidRPr="00E1019C">
        <w:rPr>
          <w:sz w:val="18"/>
          <w:szCs w:val="28"/>
        </w:rPr>
        <w:t>to</w:t>
      </w:r>
      <w:r w:rsidRPr="00E1019C">
        <w:rPr>
          <w:spacing w:val="-4"/>
          <w:sz w:val="18"/>
          <w:szCs w:val="28"/>
        </w:rPr>
        <w:t xml:space="preserve"> </w:t>
      </w:r>
      <w:r w:rsidRPr="00E1019C">
        <w:rPr>
          <w:sz w:val="18"/>
          <w:szCs w:val="28"/>
        </w:rPr>
        <w:t>this</w:t>
      </w:r>
      <w:r w:rsidRPr="00E1019C">
        <w:rPr>
          <w:spacing w:val="-4"/>
          <w:sz w:val="18"/>
          <w:szCs w:val="28"/>
        </w:rPr>
        <w:t xml:space="preserve"> </w:t>
      </w:r>
      <w:r w:rsidRPr="00E1019C">
        <w:rPr>
          <w:sz w:val="18"/>
          <w:szCs w:val="28"/>
        </w:rPr>
        <w:t>Agreement</w:t>
      </w:r>
      <w:r w:rsidRPr="00E1019C">
        <w:rPr>
          <w:spacing w:val="-4"/>
          <w:sz w:val="18"/>
          <w:szCs w:val="28"/>
        </w:rPr>
        <w:t xml:space="preserve"> </w:t>
      </w:r>
      <w:r w:rsidRPr="00E1019C">
        <w:rPr>
          <w:sz w:val="18"/>
          <w:szCs w:val="28"/>
        </w:rPr>
        <w:t>will</w:t>
      </w:r>
      <w:r w:rsidRPr="00E1019C">
        <w:rPr>
          <w:spacing w:val="-3"/>
          <w:sz w:val="18"/>
          <w:szCs w:val="28"/>
        </w:rPr>
        <w:t xml:space="preserve"> </w:t>
      </w:r>
      <w:r w:rsidRPr="00E1019C">
        <w:rPr>
          <w:sz w:val="18"/>
          <w:szCs w:val="28"/>
        </w:rPr>
        <w:t>be</w:t>
      </w:r>
      <w:r w:rsidRPr="00E1019C">
        <w:rPr>
          <w:spacing w:val="-4"/>
          <w:sz w:val="18"/>
          <w:szCs w:val="28"/>
        </w:rPr>
        <w:t xml:space="preserve"> </w:t>
      </w:r>
      <w:r w:rsidRPr="00E1019C">
        <w:rPr>
          <w:sz w:val="18"/>
          <w:szCs w:val="28"/>
        </w:rPr>
        <w:t>in</w:t>
      </w:r>
      <w:r w:rsidRPr="00E1019C">
        <w:rPr>
          <w:spacing w:val="-5"/>
          <w:sz w:val="18"/>
          <w:szCs w:val="28"/>
        </w:rPr>
        <w:t xml:space="preserve"> </w:t>
      </w:r>
      <w:r w:rsidRPr="00E1019C">
        <w:rPr>
          <w:sz w:val="18"/>
          <w:szCs w:val="28"/>
        </w:rPr>
        <w:t>the</w:t>
      </w:r>
      <w:r w:rsidRPr="00E1019C">
        <w:rPr>
          <w:spacing w:val="-3"/>
          <w:sz w:val="18"/>
          <w:szCs w:val="28"/>
        </w:rPr>
        <w:t xml:space="preserve"> </w:t>
      </w:r>
      <w:r w:rsidRPr="00E1019C">
        <w:rPr>
          <w:sz w:val="18"/>
          <w:szCs w:val="28"/>
        </w:rPr>
        <w:t>courts</w:t>
      </w:r>
      <w:r w:rsidRPr="00E1019C">
        <w:rPr>
          <w:spacing w:val="-3"/>
          <w:sz w:val="18"/>
          <w:szCs w:val="28"/>
        </w:rPr>
        <w:t xml:space="preserve"> </w:t>
      </w:r>
      <w:r w:rsidRPr="00E1019C">
        <w:rPr>
          <w:sz w:val="18"/>
          <w:szCs w:val="28"/>
        </w:rPr>
        <w:t>of</w:t>
      </w:r>
      <w:r w:rsidRPr="00E1019C">
        <w:rPr>
          <w:spacing w:val="-4"/>
          <w:sz w:val="18"/>
          <w:szCs w:val="28"/>
        </w:rPr>
        <w:t xml:space="preserve"> </w:t>
      </w:r>
      <w:r w:rsidRPr="00E1019C">
        <w:rPr>
          <w:sz w:val="18"/>
          <w:szCs w:val="28"/>
        </w:rPr>
        <w:t>Belgium,</w:t>
      </w:r>
      <w:r w:rsidRPr="00E1019C">
        <w:rPr>
          <w:spacing w:val="-3"/>
          <w:sz w:val="18"/>
          <w:szCs w:val="28"/>
        </w:rPr>
        <w:t xml:space="preserve"> </w:t>
      </w:r>
      <w:r w:rsidRPr="00E1019C">
        <w:rPr>
          <w:sz w:val="18"/>
          <w:szCs w:val="28"/>
        </w:rPr>
        <w:t>and</w:t>
      </w:r>
      <w:r w:rsidRPr="00E1019C">
        <w:rPr>
          <w:spacing w:val="-5"/>
          <w:sz w:val="18"/>
          <w:szCs w:val="28"/>
        </w:rPr>
        <w:t xml:space="preserve"> </w:t>
      </w:r>
      <w:r w:rsidRPr="00E1019C">
        <w:rPr>
          <w:sz w:val="18"/>
          <w:szCs w:val="28"/>
        </w:rPr>
        <w:t>each</w:t>
      </w:r>
      <w:r w:rsidRPr="00E1019C">
        <w:rPr>
          <w:spacing w:val="-3"/>
          <w:sz w:val="18"/>
          <w:szCs w:val="28"/>
        </w:rPr>
        <w:t xml:space="preserve"> </w:t>
      </w:r>
      <w:r w:rsidRPr="00E1019C">
        <w:rPr>
          <w:sz w:val="18"/>
          <w:szCs w:val="28"/>
        </w:rPr>
        <w:t>of</w:t>
      </w:r>
      <w:r w:rsidRPr="00E1019C">
        <w:rPr>
          <w:spacing w:val="-2"/>
          <w:sz w:val="18"/>
          <w:szCs w:val="28"/>
        </w:rPr>
        <w:t xml:space="preserve"> </w:t>
      </w:r>
      <w:r w:rsidRPr="00E1019C">
        <w:rPr>
          <w:sz w:val="18"/>
          <w:szCs w:val="28"/>
        </w:rPr>
        <w:t>the</w:t>
      </w:r>
      <w:r w:rsidRPr="00E1019C">
        <w:rPr>
          <w:spacing w:val="-5"/>
          <w:sz w:val="18"/>
          <w:szCs w:val="28"/>
        </w:rPr>
        <w:t xml:space="preserve"> </w:t>
      </w:r>
      <w:r w:rsidRPr="00E1019C">
        <w:rPr>
          <w:sz w:val="18"/>
          <w:szCs w:val="28"/>
        </w:rPr>
        <w:t>parties</w:t>
      </w:r>
      <w:r w:rsidRPr="00E1019C">
        <w:rPr>
          <w:spacing w:val="-4"/>
          <w:sz w:val="18"/>
          <w:szCs w:val="28"/>
        </w:rPr>
        <w:t xml:space="preserve"> </w:t>
      </w:r>
      <w:r w:rsidRPr="00E1019C">
        <w:rPr>
          <w:sz w:val="18"/>
          <w:szCs w:val="28"/>
        </w:rPr>
        <w:t>hereto</w:t>
      </w:r>
      <w:r w:rsidRPr="00E1019C">
        <w:rPr>
          <w:spacing w:val="-5"/>
          <w:sz w:val="18"/>
          <w:szCs w:val="28"/>
        </w:rPr>
        <w:t xml:space="preserve"> </w:t>
      </w:r>
      <w:r w:rsidRPr="00E1019C">
        <w:rPr>
          <w:sz w:val="18"/>
          <w:szCs w:val="28"/>
        </w:rPr>
        <w:t>consents</w:t>
      </w:r>
      <w:r w:rsidRPr="00E1019C">
        <w:rPr>
          <w:spacing w:val="-3"/>
          <w:sz w:val="18"/>
          <w:szCs w:val="28"/>
        </w:rPr>
        <w:t xml:space="preserve"> </w:t>
      </w:r>
      <w:r w:rsidRPr="00E1019C">
        <w:rPr>
          <w:sz w:val="18"/>
          <w:szCs w:val="28"/>
        </w:rPr>
        <w:t>to</w:t>
      </w:r>
      <w:r w:rsidRPr="00E1019C">
        <w:rPr>
          <w:spacing w:val="-4"/>
          <w:sz w:val="18"/>
          <w:szCs w:val="28"/>
        </w:rPr>
        <w:t xml:space="preserve"> </w:t>
      </w:r>
      <w:r w:rsidRPr="00E1019C">
        <w:rPr>
          <w:sz w:val="18"/>
          <w:szCs w:val="28"/>
        </w:rPr>
        <w:t>the</w:t>
      </w:r>
      <w:r w:rsidRPr="00E1019C">
        <w:rPr>
          <w:spacing w:val="-5"/>
          <w:sz w:val="18"/>
          <w:szCs w:val="28"/>
        </w:rPr>
        <w:t xml:space="preserve"> </w:t>
      </w:r>
      <w:r w:rsidRPr="00E1019C">
        <w:rPr>
          <w:sz w:val="18"/>
          <w:szCs w:val="28"/>
        </w:rPr>
        <w:t>personal</w:t>
      </w:r>
      <w:r w:rsidRPr="00E1019C">
        <w:rPr>
          <w:spacing w:val="-5"/>
          <w:sz w:val="18"/>
          <w:szCs w:val="28"/>
        </w:rPr>
        <w:t xml:space="preserve"> </w:t>
      </w:r>
      <w:r w:rsidRPr="00E1019C">
        <w:rPr>
          <w:sz w:val="18"/>
          <w:szCs w:val="28"/>
        </w:rPr>
        <w:t>jurisdiction</w:t>
      </w:r>
      <w:r w:rsidRPr="00E1019C">
        <w:rPr>
          <w:spacing w:val="-2"/>
          <w:sz w:val="18"/>
          <w:szCs w:val="28"/>
        </w:rPr>
        <w:t xml:space="preserve"> </w:t>
      </w:r>
      <w:r w:rsidRPr="00E1019C">
        <w:rPr>
          <w:sz w:val="18"/>
          <w:szCs w:val="28"/>
        </w:rPr>
        <w:t>of,</w:t>
      </w:r>
      <w:r w:rsidRPr="00E1019C">
        <w:rPr>
          <w:spacing w:val="-4"/>
          <w:sz w:val="18"/>
          <w:szCs w:val="28"/>
        </w:rPr>
        <w:t xml:space="preserve"> </w:t>
      </w:r>
      <w:r w:rsidRPr="00E1019C">
        <w:rPr>
          <w:sz w:val="18"/>
          <w:szCs w:val="28"/>
        </w:rPr>
        <w:t>and</w:t>
      </w:r>
      <w:r w:rsidRPr="00E1019C">
        <w:rPr>
          <w:spacing w:val="-4"/>
          <w:sz w:val="18"/>
          <w:szCs w:val="28"/>
        </w:rPr>
        <w:t xml:space="preserve"> </w:t>
      </w:r>
      <w:r w:rsidRPr="00E1019C">
        <w:rPr>
          <w:sz w:val="18"/>
          <w:szCs w:val="28"/>
        </w:rPr>
        <w:t>venue</w:t>
      </w:r>
      <w:r w:rsidRPr="00E1019C">
        <w:rPr>
          <w:spacing w:val="-6"/>
          <w:sz w:val="18"/>
          <w:szCs w:val="28"/>
        </w:rPr>
        <w:t xml:space="preserve"> </w:t>
      </w:r>
      <w:r w:rsidRPr="00E1019C">
        <w:rPr>
          <w:sz w:val="18"/>
          <w:szCs w:val="28"/>
        </w:rPr>
        <w:t>in,</w:t>
      </w:r>
      <w:r w:rsidRPr="00E1019C">
        <w:rPr>
          <w:spacing w:val="-3"/>
          <w:sz w:val="18"/>
          <w:szCs w:val="28"/>
        </w:rPr>
        <w:t xml:space="preserve"> </w:t>
      </w:r>
      <w:r w:rsidRPr="00E1019C">
        <w:rPr>
          <w:sz w:val="18"/>
          <w:szCs w:val="28"/>
        </w:rPr>
        <w:t xml:space="preserve">those courts. All notices hereunder will be in writing and will be sent by overnight courier, confirmed facsimile </w:t>
      </w:r>
      <w:proofErr w:type="gramStart"/>
      <w:r w:rsidRPr="00E1019C">
        <w:rPr>
          <w:sz w:val="18"/>
          <w:szCs w:val="28"/>
        </w:rPr>
        <w:t>transmission</w:t>
      </w:r>
      <w:proofErr w:type="gramEnd"/>
      <w:r w:rsidRPr="00E1019C">
        <w:rPr>
          <w:sz w:val="18"/>
          <w:szCs w:val="28"/>
        </w:rPr>
        <w:t xml:space="preserve"> or certified mail. Notices to both parties will be delivered to the addresses set forth above. This Agreement may be executed in counterparts each of which will be deemed an original, but all of which together</w:t>
      </w:r>
      <w:r w:rsidRPr="00E1019C">
        <w:rPr>
          <w:spacing w:val="-2"/>
          <w:sz w:val="18"/>
          <w:szCs w:val="28"/>
        </w:rPr>
        <w:t xml:space="preserve"> </w:t>
      </w:r>
      <w:r w:rsidRPr="00E1019C">
        <w:rPr>
          <w:sz w:val="18"/>
          <w:szCs w:val="28"/>
        </w:rPr>
        <w:t>will</w:t>
      </w:r>
      <w:r w:rsidRPr="00E1019C">
        <w:rPr>
          <w:spacing w:val="-2"/>
          <w:sz w:val="18"/>
          <w:szCs w:val="28"/>
        </w:rPr>
        <w:t xml:space="preserve"> </w:t>
      </w:r>
      <w:r w:rsidRPr="00E1019C">
        <w:rPr>
          <w:sz w:val="18"/>
          <w:szCs w:val="28"/>
        </w:rPr>
        <w:t>constitute</w:t>
      </w:r>
      <w:r w:rsidRPr="00E1019C">
        <w:rPr>
          <w:spacing w:val="-3"/>
          <w:sz w:val="18"/>
          <w:szCs w:val="28"/>
        </w:rPr>
        <w:t xml:space="preserve"> </w:t>
      </w:r>
      <w:r w:rsidRPr="00E1019C">
        <w:rPr>
          <w:sz w:val="18"/>
          <w:szCs w:val="28"/>
        </w:rPr>
        <w:t>one</w:t>
      </w:r>
      <w:r w:rsidRPr="00E1019C">
        <w:rPr>
          <w:spacing w:val="-2"/>
          <w:sz w:val="18"/>
          <w:szCs w:val="28"/>
        </w:rPr>
        <w:t xml:space="preserve"> </w:t>
      </w:r>
      <w:r w:rsidRPr="00E1019C">
        <w:rPr>
          <w:sz w:val="18"/>
          <w:szCs w:val="28"/>
        </w:rPr>
        <w:t>and</w:t>
      </w:r>
      <w:r w:rsidRPr="00E1019C">
        <w:rPr>
          <w:spacing w:val="-2"/>
          <w:sz w:val="18"/>
          <w:szCs w:val="28"/>
        </w:rPr>
        <w:t xml:space="preserve"> </w:t>
      </w:r>
      <w:r w:rsidRPr="00E1019C">
        <w:rPr>
          <w:sz w:val="18"/>
          <w:szCs w:val="28"/>
        </w:rPr>
        <w:t>the</w:t>
      </w:r>
      <w:r w:rsidRPr="00E1019C">
        <w:rPr>
          <w:spacing w:val="-5"/>
          <w:sz w:val="18"/>
          <w:szCs w:val="28"/>
        </w:rPr>
        <w:t xml:space="preserve"> </w:t>
      </w:r>
      <w:r w:rsidRPr="00E1019C">
        <w:rPr>
          <w:sz w:val="18"/>
          <w:szCs w:val="28"/>
        </w:rPr>
        <w:t>same</w:t>
      </w:r>
      <w:r w:rsidRPr="00E1019C">
        <w:rPr>
          <w:spacing w:val="-3"/>
          <w:sz w:val="18"/>
          <w:szCs w:val="28"/>
        </w:rPr>
        <w:t xml:space="preserve"> </w:t>
      </w:r>
      <w:r w:rsidRPr="00E1019C">
        <w:rPr>
          <w:sz w:val="18"/>
          <w:szCs w:val="28"/>
        </w:rPr>
        <w:t>agreement.</w:t>
      </w:r>
      <w:r w:rsidRPr="00E1019C">
        <w:rPr>
          <w:spacing w:val="-1"/>
          <w:sz w:val="18"/>
          <w:szCs w:val="28"/>
        </w:rPr>
        <w:t xml:space="preserve"> </w:t>
      </w:r>
      <w:r w:rsidRPr="00E1019C">
        <w:rPr>
          <w:sz w:val="18"/>
          <w:szCs w:val="28"/>
        </w:rPr>
        <w:t>The</w:t>
      </w:r>
      <w:r w:rsidRPr="00E1019C">
        <w:rPr>
          <w:spacing w:val="-3"/>
          <w:sz w:val="18"/>
          <w:szCs w:val="28"/>
        </w:rPr>
        <w:t xml:space="preserve"> </w:t>
      </w:r>
      <w:r w:rsidRPr="00E1019C">
        <w:rPr>
          <w:sz w:val="18"/>
          <w:szCs w:val="28"/>
        </w:rPr>
        <w:t>parties may</w:t>
      </w:r>
      <w:r w:rsidRPr="00E1019C">
        <w:rPr>
          <w:spacing w:val="-1"/>
          <w:sz w:val="18"/>
          <w:szCs w:val="28"/>
        </w:rPr>
        <w:t xml:space="preserve"> </w:t>
      </w:r>
      <w:r w:rsidRPr="00E1019C">
        <w:rPr>
          <w:sz w:val="18"/>
          <w:szCs w:val="28"/>
        </w:rPr>
        <w:t>sign</w:t>
      </w:r>
      <w:r w:rsidRPr="00E1019C">
        <w:rPr>
          <w:spacing w:val="-1"/>
          <w:sz w:val="18"/>
          <w:szCs w:val="28"/>
        </w:rPr>
        <w:t xml:space="preserve"> </w:t>
      </w:r>
      <w:r w:rsidRPr="00E1019C">
        <w:rPr>
          <w:sz w:val="18"/>
          <w:szCs w:val="28"/>
        </w:rPr>
        <w:t>and</w:t>
      </w:r>
      <w:r w:rsidRPr="00E1019C">
        <w:rPr>
          <w:spacing w:val="-2"/>
          <w:sz w:val="18"/>
          <w:szCs w:val="28"/>
        </w:rPr>
        <w:t xml:space="preserve"> </w:t>
      </w:r>
      <w:r w:rsidRPr="00E1019C">
        <w:rPr>
          <w:sz w:val="18"/>
          <w:szCs w:val="28"/>
        </w:rPr>
        <w:t>deliver</w:t>
      </w:r>
      <w:r w:rsidRPr="00E1019C">
        <w:rPr>
          <w:spacing w:val="-1"/>
          <w:sz w:val="18"/>
          <w:szCs w:val="28"/>
        </w:rPr>
        <w:t xml:space="preserve"> </w:t>
      </w:r>
      <w:r w:rsidRPr="00E1019C">
        <w:rPr>
          <w:sz w:val="18"/>
          <w:szCs w:val="28"/>
        </w:rPr>
        <w:t>this</w:t>
      </w:r>
      <w:r w:rsidRPr="00E1019C">
        <w:rPr>
          <w:spacing w:val="3"/>
          <w:sz w:val="18"/>
          <w:szCs w:val="28"/>
        </w:rPr>
        <w:t xml:space="preserve"> </w:t>
      </w:r>
      <w:r w:rsidRPr="00E1019C">
        <w:rPr>
          <w:sz w:val="18"/>
          <w:szCs w:val="28"/>
        </w:rPr>
        <w:t>Agreement</w:t>
      </w:r>
      <w:r w:rsidRPr="00E1019C">
        <w:rPr>
          <w:spacing w:val="-1"/>
          <w:sz w:val="18"/>
          <w:szCs w:val="28"/>
        </w:rPr>
        <w:t xml:space="preserve"> </w:t>
      </w:r>
      <w:r w:rsidRPr="00E1019C">
        <w:rPr>
          <w:sz w:val="18"/>
          <w:szCs w:val="28"/>
        </w:rPr>
        <w:t>by</w:t>
      </w:r>
      <w:r w:rsidRPr="00E1019C">
        <w:rPr>
          <w:spacing w:val="-1"/>
          <w:sz w:val="18"/>
          <w:szCs w:val="28"/>
        </w:rPr>
        <w:t xml:space="preserve"> </w:t>
      </w:r>
      <w:r w:rsidRPr="00E1019C">
        <w:rPr>
          <w:sz w:val="18"/>
          <w:szCs w:val="28"/>
        </w:rPr>
        <w:t>facsimile</w:t>
      </w:r>
      <w:r w:rsidRPr="00E1019C">
        <w:rPr>
          <w:spacing w:val="-2"/>
          <w:sz w:val="18"/>
          <w:szCs w:val="28"/>
        </w:rPr>
        <w:t xml:space="preserve"> </w:t>
      </w:r>
      <w:r w:rsidRPr="00E1019C">
        <w:rPr>
          <w:sz w:val="18"/>
          <w:szCs w:val="28"/>
        </w:rPr>
        <w:t>or</w:t>
      </w:r>
      <w:r w:rsidRPr="00E1019C">
        <w:rPr>
          <w:spacing w:val="-1"/>
          <w:sz w:val="18"/>
          <w:szCs w:val="28"/>
        </w:rPr>
        <w:t xml:space="preserve"> </w:t>
      </w:r>
      <w:r w:rsidRPr="00E1019C">
        <w:rPr>
          <w:sz w:val="18"/>
          <w:szCs w:val="28"/>
        </w:rPr>
        <w:t>email</w:t>
      </w:r>
      <w:r w:rsidRPr="00E1019C">
        <w:rPr>
          <w:spacing w:val="-3"/>
          <w:sz w:val="18"/>
          <w:szCs w:val="28"/>
        </w:rPr>
        <w:t xml:space="preserve"> </w:t>
      </w:r>
      <w:r w:rsidRPr="00E1019C">
        <w:rPr>
          <w:sz w:val="18"/>
          <w:szCs w:val="28"/>
        </w:rPr>
        <w:t>transmission.</w:t>
      </w:r>
    </w:p>
    <w:p w14:paraId="39A97BE5" w14:textId="77777777" w:rsidR="008237A4" w:rsidRPr="00E1019C" w:rsidRDefault="008237A4" w:rsidP="00C768E4">
      <w:pPr>
        <w:pStyle w:val="BodyText"/>
        <w:ind w:left="0"/>
        <w:jc w:val="left"/>
        <w:rPr>
          <w:sz w:val="22"/>
          <w:szCs w:val="18"/>
        </w:rPr>
      </w:pPr>
    </w:p>
    <w:p w14:paraId="3602D83C" w14:textId="77777777" w:rsidR="008237A4" w:rsidRPr="00E1019C" w:rsidRDefault="008237A4">
      <w:pPr>
        <w:pStyle w:val="BodyText"/>
        <w:ind w:left="0"/>
        <w:jc w:val="left"/>
        <w:rPr>
          <w:sz w:val="21"/>
          <w:szCs w:val="16"/>
        </w:rPr>
      </w:pPr>
    </w:p>
    <w:p w14:paraId="262E39AF" w14:textId="77777777" w:rsidR="008237A4" w:rsidRPr="00E1019C" w:rsidRDefault="008237A4">
      <w:pPr>
        <w:pStyle w:val="BodyText"/>
        <w:ind w:left="0"/>
        <w:jc w:val="left"/>
        <w:rPr>
          <w:sz w:val="21"/>
          <w:szCs w:val="16"/>
        </w:rPr>
      </w:pPr>
    </w:p>
    <w:p w14:paraId="5667B7C7" w14:textId="77777777" w:rsidR="008237A4" w:rsidRPr="00E1019C" w:rsidRDefault="008237A4">
      <w:pPr>
        <w:pStyle w:val="BodyText"/>
        <w:ind w:left="0"/>
        <w:jc w:val="left"/>
        <w:rPr>
          <w:sz w:val="21"/>
          <w:szCs w:val="16"/>
        </w:rPr>
      </w:pPr>
    </w:p>
    <w:p w14:paraId="640238E3" w14:textId="77777777" w:rsidR="008237A4" w:rsidRDefault="008237A4">
      <w:pPr>
        <w:pStyle w:val="BodyText"/>
        <w:spacing w:before="10"/>
        <w:ind w:left="0"/>
        <w:jc w:val="left"/>
        <w:rPr>
          <w:sz w:val="25"/>
        </w:rPr>
      </w:pPr>
    </w:p>
    <w:p w14:paraId="444D5660" w14:textId="77777777" w:rsidR="008237A4" w:rsidRDefault="00D376E6">
      <w:pPr>
        <w:tabs>
          <w:tab w:val="left" w:pos="8442"/>
        </w:tabs>
        <w:spacing w:before="75"/>
        <w:ind w:left="112"/>
        <w:rPr>
          <w:rFonts w:ascii="Arial"/>
          <w:b/>
          <w:sz w:val="13"/>
        </w:rPr>
      </w:pPr>
      <w:r>
        <w:rPr>
          <w:rFonts w:ascii="Arial"/>
          <w:b/>
          <w:w w:val="85"/>
          <w:sz w:val="13"/>
        </w:rPr>
        <w:t>CONFIDENTIAL</w:t>
      </w:r>
      <w:r>
        <w:rPr>
          <w:rFonts w:ascii="Arial"/>
          <w:b/>
          <w:w w:val="85"/>
          <w:sz w:val="13"/>
        </w:rPr>
        <w:tab/>
      </w:r>
      <w:r>
        <w:rPr>
          <w:rFonts w:ascii="Arial"/>
          <w:b/>
          <w:w w:val="95"/>
          <w:sz w:val="13"/>
        </w:rPr>
        <w:t>Page</w:t>
      </w:r>
      <w:r>
        <w:rPr>
          <w:rFonts w:ascii="Arial"/>
          <w:b/>
          <w:spacing w:val="-8"/>
          <w:w w:val="95"/>
          <w:sz w:val="13"/>
        </w:rPr>
        <w:t xml:space="preserve"> </w:t>
      </w:r>
      <w:r>
        <w:rPr>
          <w:rFonts w:ascii="Arial"/>
          <w:b/>
          <w:w w:val="95"/>
          <w:sz w:val="13"/>
        </w:rPr>
        <w:t>1</w:t>
      </w:r>
    </w:p>
    <w:sectPr w:rsidR="008237A4">
      <w:type w:val="continuous"/>
      <w:pgSz w:w="11910" w:h="16840"/>
      <w:pgMar w:top="10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B44D2"/>
    <w:multiLevelType w:val="hybridMultilevel"/>
    <w:tmpl w:val="C3E494D8"/>
    <w:lvl w:ilvl="0" w:tplc="9388304E">
      <w:start w:val="1"/>
      <w:numFmt w:val="decimal"/>
      <w:lvlText w:val="%1."/>
      <w:lvlJc w:val="left"/>
      <w:pPr>
        <w:ind w:left="112" w:hanging="541"/>
        <w:jc w:val="left"/>
      </w:pPr>
      <w:rPr>
        <w:rFonts w:ascii="Arial" w:eastAsia="Arial" w:hAnsi="Arial" w:cs="Arial" w:hint="default"/>
        <w:b/>
        <w:bCs/>
        <w:w w:val="93"/>
        <w:sz w:val="15"/>
        <w:szCs w:val="15"/>
        <w:lang w:val="en-GB" w:eastAsia="en-US" w:bidi="ar-SA"/>
      </w:rPr>
    </w:lvl>
    <w:lvl w:ilvl="1" w:tplc="AF1C6E44">
      <w:numFmt w:val="bullet"/>
      <w:lvlText w:val="•"/>
      <w:lvlJc w:val="left"/>
      <w:pPr>
        <w:ind w:left="1094" w:hanging="541"/>
      </w:pPr>
      <w:rPr>
        <w:rFonts w:hint="default"/>
        <w:lang w:val="en-GB" w:eastAsia="en-US" w:bidi="ar-SA"/>
      </w:rPr>
    </w:lvl>
    <w:lvl w:ilvl="2" w:tplc="8190F30A">
      <w:numFmt w:val="bullet"/>
      <w:lvlText w:val="•"/>
      <w:lvlJc w:val="left"/>
      <w:pPr>
        <w:ind w:left="2069" w:hanging="541"/>
      </w:pPr>
      <w:rPr>
        <w:rFonts w:hint="default"/>
        <w:lang w:val="en-GB" w:eastAsia="en-US" w:bidi="ar-SA"/>
      </w:rPr>
    </w:lvl>
    <w:lvl w:ilvl="3" w:tplc="6494DF88">
      <w:numFmt w:val="bullet"/>
      <w:lvlText w:val="•"/>
      <w:lvlJc w:val="left"/>
      <w:pPr>
        <w:ind w:left="3043" w:hanging="541"/>
      </w:pPr>
      <w:rPr>
        <w:rFonts w:hint="default"/>
        <w:lang w:val="en-GB" w:eastAsia="en-US" w:bidi="ar-SA"/>
      </w:rPr>
    </w:lvl>
    <w:lvl w:ilvl="4" w:tplc="23EA0920">
      <w:numFmt w:val="bullet"/>
      <w:lvlText w:val="•"/>
      <w:lvlJc w:val="left"/>
      <w:pPr>
        <w:ind w:left="4018" w:hanging="541"/>
      </w:pPr>
      <w:rPr>
        <w:rFonts w:hint="default"/>
        <w:lang w:val="en-GB" w:eastAsia="en-US" w:bidi="ar-SA"/>
      </w:rPr>
    </w:lvl>
    <w:lvl w:ilvl="5" w:tplc="7B469E2A">
      <w:numFmt w:val="bullet"/>
      <w:lvlText w:val="•"/>
      <w:lvlJc w:val="left"/>
      <w:pPr>
        <w:ind w:left="4993" w:hanging="541"/>
      </w:pPr>
      <w:rPr>
        <w:rFonts w:hint="default"/>
        <w:lang w:val="en-GB" w:eastAsia="en-US" w:bidi="ar-SA"/>
      </w:rPr>
    </w:lvl>
    <w:lvl w:ilvl="6" w:tplc="28B620A4">
      <w:numFmt w:val="bullet"/>
      <w:lvlText w:val="•"/>
      <w:lvlJc w:val="left"/>
      <w:pPr>
        <w:ind w:left="5967" w:hanging="541"/>
      </w:pPr>
      <w:rPr>
        <w:rFonts w:hint="default"/>
        <w:lang w:val="en-GB" w:eastAsia="en-US" w:bidi="ar-SA"/>
      </w:rPr>
    </w:lvl>
    <w:lvl w:ilvl="7" w:tplc="882EE324">
      <w:numFmt w:val="bullet"/>
      <w:lvlText w:val="•"/>
      <w:lvlJc w:val="left"/>
      <w:pPr>
        <w:ind w:left="6942" w:hanging="541"/>
      </w:pPr>
      <w:rPr>
        <w:rFonts w:hint="default"/>
        <w:lang w:val="en-GB" w:eastAsia="en-US" w:bidi="ar-SA"/>
      </w:rPr>
    </w:lvl>
    <w:lvl w:ilvl="8" w:tplc="74C40F72">
      <w:numFmt w:val="bullet"/>
      <w:lvlText w:val="•"/>
      <w:lvlJc w:val="left"/>
      <w:pPr>
        <w:ind w:left="7917" w:hanging="541"/>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7A4"/>
    <w:rsid w:val="00604864"/>
    <w:rsid w:val="008237A4"/>
    <w:rsid w:val="00886560"/>
    <w:rsid w:val="00A673D2"/>
    <w:rsid w:val="00C768E4"/>
    <w:rsid w:val="00D376E6"/>
    <w:rsid w:val="00E1019C"/>
    <w:rsid w:val="00F73BC5"/>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D7D8"/>
  <w15:docId w15:val="{0D593352-F4FF-3940-9AD8-F7C2774E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rPr>
      <w:sz w:val="15"/>
      <w:szCs w:val="15"/>
    </w:rPr>
  </w:style>
  <w:style w:type="paragraph" w:styleId="Title">
    <w:name w:val="Title"/>
    <w:basedOn w:val="Normal"/>
    <w:uiPriority w:val="10"/>
    <w:qFormat/>
    <w:pPr>
      <w:spacing w:before="37"/>
      <w:ind w:left="112"/>
      <w:jc w:val="both"/>
    </w:pPr>
    <w:rPr>
      <w:rFonts w:ascii="Arial" w:eastAsia="Arial" w:hAnsi="Arial" w:cs="Arial"/>
      <w:b/>
      <w:bCs/>
    </w:rPr>
  </w:style>
  <w:style w:type="paragraph" w:styleId="ListParagraph">
    <w:name w:val="List Paragraph"/>
    <w:basedOn w:val="Normal"/>
    <w:uiPriority w:val="1"/>
    <w:qFormat/>
    <w:pPr>
      <w:spacing w:before="116"/>
      <w:ind w:left="112" w:right="108"/>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SUPPLIER NONDISCLOSURE AGREEMENT</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NONDISCLOSURE AGREEMENT</dc:title>
  <dc:creator>Jan Younger</dc:creator>
  <cp:lastModifiedBy>MS User</cp:lastModifiedBy>
  <cp:revision>3</cp:revision>
  <dcterms:created xsi:type="dcterms:W3CDTF">2022-01-21T11:30:00Z</dcterms:created>
  <dcterms:modified xsi:type="dcterms:W3CDTF">2022-01-21T11:30:00Z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for Office 365</vt:lpwstr>
  </property>
  <property fmtid="{D5CDD505-2E9C-101B-9397-08002B2CF9AE}" pid="4" name="LastSaved">
    <vt:filetime>2020-11-09T00:00:00Z</vt:filetime>
  </property>
</Properties>
</file>